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EC5" w:rsidRPr="00400EC5" w:rsidRDefault="00400EC5" w:rsidP="00400EC5">
      <w:pPr>
        <w:spacing w:after="0" w:line="288" w:lineRule="auto"/>
        <w:jc w:val="center"/>
        <w:rPr>
          <w:rFonts w:ascii="Times New Roman" w:eastAsia="Calibri" w:hAnsi="Times New Roman" w:cs="Times New Roman"/>
          <w:b/>
          <w:color w:val="0D0D0D" w:themeColor="text1" w:themeTint="F2"/>
          <w:sz w:val="26"/>
          <w:szCs w:val="26"/>
        </w:rPr>
      </w:pPr>
      <w:r w:rsidRPr="00400EC5">
        <w:rPr>
          <w:rFonts w:ascii="Times New Roman" w:eastAsia="Calibri" w:hAnsi="Times New Roman" w:cs="Times New Roman"/>
          <w:b/>
          <w:color w:val="0D0D0D" w:themeColor="text1" w:themeTint="F2"/>
          <w:sz w:val="26"/>
          <w:szCs w:val="26"/>
        </w:rPr>
        <w:t>KẾ HOẠCH BÀI DẠY – LỚP 4.1</w:t>
      </w:r>
    </w:p>
    <w:p w:rsidR="00400EC5" w:rsidRPr="00400EC5" w:rsidRDefault="00400EC5" w:rsidP="00400EC5">
      <w:pPr>
        <w:spacing w:after="0" w:line="288" w:lineRule="auto"/>
        <w:ind w:right="38"/>
        <w:jc w:val="center"/>
        <w:rPr>
          <w:rFonts w:ascii="Times New Roman" w:hAnsi="Times New Roman" w:cs="Times New Roman"/>
          <w:b/>
          <w:color w:val="0D0D0D" w:themeColor="text1" w:themeTint="F2"/>
          <w:sz w:val="26"/>
          <w:szCs w:val="26"/>
        </w:rPr>
      </w:pPr>
      <w:proofErr w:type="spellStart"/>
      <w:r w:rsidRPr="00400EC5">
        <w:rPr>
          <w:rFonts w:ascii="Times New Roman" w:eastAsia="Calibri" w:hAnsi="Times New Roman" w:cs="Times New Roman"/>
          <w:b/>
          <w:color w:val="0D0D0D" w:themeColor="text1" w:themeTint="F2"/>
          <w:sz w:val="26"/>
          <w:szCs w:val="26"/>
        </w:rPr>
        <w:t>Tên</w:t>
      </w:r>
      <w:proofErr w:type="spellEnd"/>
      <w:r w:rsidRPr="00400EC5">
        <w:rPr>
          <w:rFonts w:ascii="Times New Roman" w:eastAsia="Calibri" w:hAnsi="Times New Roman" w:cs="Times New Roman"/>
          <w:b/>
          <w:color w:val="0D0D0D" w:themeColor="text1" w:themeTint="F2"/>
          <w:sz w:val="26"/>
          <w:szCs w:val="26"/>
        </w:rPr>
        <w:t xml:space="preserve"> </w:t>
      </w:r>
      <w:proofErr w:type="spellStart"/>
      <w:r w:rsidRPr="00400EC5">
        <w:rPr>
          <w:rFonts w:ascii="Times New Roman" w:eastAsia="Calibri" w:hAnsi="Times New Roman" w:cs="Times New Roman"/>
          <w:b/>
          <w:color w:val="0D0D0D" w:themeColor="text1" w:themeTint="F2"/>
          <w:sz w:val="26"/>
          <w:szCs w:val="26"/>
        </w:rPr>
        <w:t>bài</w:t>
      </w:r>
      <w:proofErr w:type="spellEnd"/>
      <w:r w:rsidRPr="00400EC5">
        <w:rPr>
          <w:rFonts w:ascii="Times New Roman" w:eastAsia="Calibri" w:hAnsi="Times New Roman" w:cs="Times New Roman"/>
          <w:b/>
          <w:color w:val="0D0D0D" w:themeColor="text1" w:themeTint="F2"/>
          <w:sz w:val="26"/>
          <w:szCs w:val="26"/>
        </w:rPr>
        <w:t xml:space="preserve"> </w:t>
      </w:r>
      <w:proofErr w:type="spellStart"/>
      <w:r w:rsidRPr="00400EC5">
        <w:rPr>
          <w:rFonts w:ascii="Times New Roman" w:eastAsia="Calibri" w:hAnsi="Times New Roman" w:cs="Times New Roman"/>
          <w:b/>
          <w:color w:val="0D0D0D" w:themeColor="text1" w:themeTint="F2"/>
          <w:sz w:val="26"/>
          <w:szCs w:val="26"/>
        </w:rPr>
        <w:t>dạy</w:t>
      </w:r>
      <w:proofErr w:type="spellEnd"/>
      <w:r w:rsidRPr="00400EC5">
        <w:rPr>
          <w:rFonts w:ascii="Times New Roman" w:eastAsia="Calibri" w:hAnsi="Times New Roman" w:cs="Times New Roman"/>
          <w:b/>
          <w:color w:val="0D0D0D" w:themeColor="text1" w:themeTint="F2"/>
          <w:sz w:val="26"/>
          <w:szCs w:val="26"/>
        </w:rPr>
        <w:t xml:space="preserve">: </w:t>
      </w:r>
      <w:r w:rsidRPr="00400EC5">
        <w:rPr>
          <w:rFonts w:ascii="Times New Roman" w:hAnsi="Times New Roman" w:cs="Times New Roman"/>
          <w:b/>
          <w:color w:val="0D0D0D" w:themeColor="text1" w:themeTint="F2"/>
          <w:sz w:val="26"/>
          <w:szCs w:val="26"/>
          <w:lang w:val="vi-VN"/>
        </w:rPr>
        <w:t>KẾ HOẠCH HOẠT ĐỘNG GIÁO DỤC THEO CHỦ ĐỀ</w:t>
      </w:r>
      <w:r>
        <w:rPr>
          <w:rFonts w:ascii="Times New Roman" w:hAnsi="Times New Roman" w:cs="Times New Roman"/>
          <w:b/>
          <w:color w:val="0D0D0D" w:themeColor="text1" w:themeTint="F2"/>
          <w:sz w:val="26"/>
          <w:szCs w:val="26"/>
          <w:lang w:val="vi-VN"/>
        </w:rPr>
        <w:t xml:space="preserve"> (</w:t>
      </w:r>
      <w:r w:rsidRPr="00400EC5">
        <w:rPr>
          <w:rFonts w:ascii="Times New Roman" w:hAnsi="Times New Roman" w:cs="Times New Roman"/>
          <w:b/>
          <w:color w:val="0D0D0D" w:themeColor="text1" w:themeTint="F2"/>
          <w:sz w:val="26"/>
          <w:szCs w:val="26"/>
        </w:rPr>
        <w:t>3 TIẾT</w:t>
      </w:r>
      <w:r w:rsidRPr="00400EC5">
        <w:rPr>
          <w:rFonts w:ascii="Times New Roman" w:hAnsi="Times New Roman" w:cs="Times New Roman"/>
          <w:b/>
          <w:color w:val="0D0D0D" w:themeColor="text1" w:themeTint="F2"/>
          <w:sz w:val="26"/>
          <w:szCs w:val="26"/>
          <w:lang w:val="vi-VN"/>
        </w:rPr>
        <w:t>)</w:t>
      </w:r>
    </w:p>
    <w:p w:rsidR="00400EC5" w:rsidRPr="00400EC5" w:rsidRDefault="00400EC5" w:rsidP="00400EC5">
      <w:pPr>
        <w:spacing w:after="0" w:line="288" w:lineRule="auto"/>
        <w:jc w:val="center"/>
        <w:rPr>
          <w:rFonts w:ascii="Times New Roman" w:eastAsia="Calibri" w:hAnsi="Times New Roman" w:cs="Times New Roman"/>
          <w:b/>
          <w:color w:val="0D0D0D" w:themeColor="text1" w:themeTint="F2"/>
          <w:sz w:val="26"/>
          <w:szCs w:val="26"/>
        </w:rPr>
      </w:pPr>
      <w:proofErr w:type="spellStart"/>
      <w:r w:rsidRPr="00400EC5">
        <w:rPr>
          <w:rFonts w:ascii="Times New Roman" w:eastAsia="Calibri" w:hAnsi="Times New Roman" w:cs="Times New Roman"/>
          <w:b/>
          <w:color w:val="0D0D0D" w:themeColor="text1" w:themeTint="F2"/>
          <w:sz w:val="26"/>
          <w:szCs w:val="26"/>
        </w:rPr>
        <w:t>M</w:t>
      </w:r>
      <w:r>
        <w:rPr>
          <w:rFonts w:ascii="Times New Roman" w:eastAsia="Calibri" w:hAnsi="Times New Roman" w:cs="Times New Roman"/>
          <w:b/>
          <w:color w:val="0D0D0D" w:themeColor="text1" w:themeTint="F2"/>
          <w:sz w:val="26"/>
          <w:szCs w:val="26"/>
        </w:rPr>
        <w:t>ô</w:t>
      </w:r>
      <w:r w:rsidRPr="00400EC5">
        <w:rPr>
          <w:rFonts w:ascii="Times New Roman" w:eastAsia="Calibri" w:hAnsi="Times New Roman" w:cs="Times New Roman"/>
          <w:b/>
          <w:color w:val="0D0D0D" w:themeColor="text1" w:themeTint="F2"/>
          <w:sz w:val="26"/>
          <w:szCs w:val="26"/>
        </w:rPr>
        <w:t>n</w:t>
      </w:r>
      <w:proofErr w:type="spellEnd"/>
      <w:r w:rsidRPr="00400EC5">
        <w:rPr>
          <w:rFonts w:ascii="Times New Roman" w:eastAsia="Calibri" w:hAnsi="Times New Roman" w:cs="Times New Roman"/>
          <w:b/>
          <w:color w:val="0D0D0D" w:themeColor="text1" w:themeTint="F2"/>
          <w:sz w:val="26"/>
          <w:szCs w:val="26"/>
        </w:rPr>
        <w:t xml:space="preserve"> </w:t>
      </w:r>
      <w:proofErr w:type="spellStart"/>
      <w:r w:rsidRPr="00400EC5">
        <w:rPr>
          <w:rFonts w:ascii="Times New Roman" w:eastAsia="Calibri" w:hAnsi="Times New Roman" w:cs="Times New Roman"/>
          <w:b/>
          <w:color w:val="0D0D0D" w:themeColor="text1" w:themeTint="F2"/>
          <w:sz w:val="26"/>
          <w:szCs w:val="26"/>
        </w:rPr>
        <w:t>Hoạt</w:t>
      </w:r>
      <w:proofErr w:type="spellEnd"/>
      <w:r w:rsidRPr="00400EC5">
        <w:rPr>
          <w:rFonts w:ascii="Times New Roman" w:eastAsia="Calibri" w:hAnsi="Times New Roman" w:cs="Times New Roman"/>
          <w:b/>
          <w:color w:val="0D0D0D" w:themeColor="text1" w:themeTint="F2"/>
          <w:sz w:val="26"/>
          <w:szCs w:val="26"/>
        </w:rPr>
        <w:t xml:space="preserve"> </w:t>
      </w:r>
      <w:proofErr w:type="spellStart"/>
      <w:r w:rsidRPr="00400EC5">
        <w:rPr>
          <w:rFonts w:ascii="Times New Roman" w:eastAsia="Calibri" w:hAnsi="Times New Roman" w:cs="Times New Roman"/>
          <w:b/>
          <w:color w:val="0D0D0D" w:themeColor="text1" w:themeTint="F2"/>
          <w:sz w:val="26"/>
          <w:szCs w:val="26"/>
        </w:rPr>
        <w:t>động</w:t>
      </w:r>
      <w:proofErr w:type="spellEnd"/>
      <w:r w:rsidRPr="00400EC5">
        <w:rPr>
          <w:rFonts w:ascii="Times New Roman" w:eastAsia="Calibri" w:hAnsi="Times New Roman" w:cs="Times New Roman"/>
          <w:b/>
          <w:color w:val="0D0D0D" w:themeColor="text1" w:themeTint="F2"/>
          <w:sz w:val="26"/>
          <w:szCs w:val="26"/>
        </w:rPr>
        <w:t xml:space="preserve"> </w:t>
      </w:r>
      <w:proofErr w:type="spellStart"/>
      <w:r w:rsidRPr="00400EC5">
        <w:rPr>
          <w:rFonts w:ascii="Times New Roman" w:eastAsia="Calibri" w:hAnsi="Times New Roman" w:cs="Times New Roman"/>
          <w:b/>
          <w:color w:val="0D0D0D" w:themeColor="text1" w:themeTint="F2"/>
          <w:sz w:val="26"/>
          <w:szCs w:val="26"/>
        </w:rPr>
        <w:t>trải</w:t>
      </w:r>
      <w:proofErr w:type="spellEnd"/>
      <w:r w:rsidRPr="00400EC5">
        <w:rPr>
          <w:rFonts w:ascii="Times New Roman" w:eastAsia="Calibri" w:hAnsi="Times New Roman" w:cs="Times New Roman"/>
          <w:b/>
          <w:color w:val="0D0D0D" w:themeColor="text1" w:themeTint="F2"/>
          <w:sz w:val="26"/>
          <w:szCs w:val="26"/>
        </w:rPr>
        <w:t xml:space="preserve"> </w:t>
      </w:r>
      <w:proofErr w:type="spellStart"/>
      <w:r w:rsidRPr="00400EC5">
        <w:rPr>
          <w:rFonts w:ascii="Times New Roman" w:eastAsia="Calibri" w:hAnsi="Times New Roman" w:cs="Times New Roman"/>
          <w:b/>
          <w:color w:val="0D0D0D" w:themeColor="text1" w:themeTint="F2"/>
          <w:sz w:val="26"/>
          <w:szCs w:val="26"/>
        </w:rPr>
        <w:t>nghiệm</w:t>
      </w:r>
      <w:proofErr w:type="spellEnd"/>
    </w:p>
    <w:p w:rsidR="00400EC5" w:rsidRPr="00400EC5" w:rsidRDefault="00400EC5" w:rsidP="00400EC5">
      <w:pPr>
        <w:spacing w:after="0" w:line="288" w:lineRule="auto"/>
        <w:jc w:val="center"/>
        <w:rPr>
          <w:rFonts w:ascii="Times New Roman" w:eastAsia="Calibri" w:hAnsi="Times New Roman" w:cs="Times New Roman"/>
          <w:b/>
          <w:color w:val="0D0D0D" w:themeColor="text1" w:themeTint="F2"/>
          <w:sz w:val="26"/>
          <w:szCs w:val="26"/>
        </w:rPr>
      </w:pPr>
      <w:proofErr w:type="spellStart"/>
      <w:r w:rsidRPr="00400EC5">
        <w:rPr>
          <w:rFonts w:ascii="Times New Roman" w:eastAsia="Calibri" w:hAnsi="Times New Roman" w:cs="Times New Roman"/>
          <w:b/>
          <w:color w:val="0D0D0D" w:themeColor="text1" w:themeTint="F2"/>
          <w:sz w:val="26"/>
          <w:szCs w:val="26"/>
        </w:rPr>
        <w:t>Thời</w:t>
      </w:r>
      <w:proofErr w:type="spellEnd"/>
      <w:r w:rsidRPr="00400EC5">
        <w:rPr>
          <w:rFonts w:ascii="Times New Roman" w:eastAsia="Calibri" w:hAnsi="Times New Roman" w:cs="Times New Roman"/>
          <w:b/>
          <w:color w:val="0D0D0D" w:themeColor="text1" w:themeTint="F2"/>
          <w:sz w:val="26"/>
          <w:szCs w:val="26"/>
        </w:rPr>
        <w:t xml:space="preserve"> </w:t>
      </w:r>
      <w:proofErr w:type="spellStart"/>
      <w:r w:rsidRPr="00400EC5">
        <w:rPr>
          <w:rFonts w:ascii="Times New Roman" w:eastAsia="Calibri" w:hAnsi="Times New Roman" w:cs="Times New Roman"/>
          <w:b/>
          <w:color w:val="0D0D0D" w:themeColor="text1" w:themeTint="F2"/>
          <w:sz w:val="26"/>
          <w:szCs w:val="26"/>
        </w:rPr>
        <w:t>gian</w:t>
      </w:r>
      <w:proofErr w:type="spellEnd"/>
      <w:r w:rsidRPr="00400EC5">
        <w:rPr>
          <w:rFonts w:ascii="Times New Roman" w:eastAsia="Calibri" w:hAnsi="Times New Roman" w:cs="Times New Roman"/>
          <w:b/>
          <w:color w:val="0D0D0D" w:themeColor="text1" w:themeTint="F2"/>
          <w:sz w:val="26"/>
          <w:szCs w:val="26"/>
        </w:rPr>
        <w:t xml:space="preserve"> </w:t>
      </w:r>
      <w:proofErr w:type="spellStart"/>
      <w:r w:rsidRPr="00400EC5">
        <w:rPr>
          <w:rFonts w:ascii="Times New Roman" w:eastAsia="Calibri" w:hAnsi="Times New Roman" w:cs="Times New Roman"/>
          <w:b/>
          <w:color w:val="0D0D0D" w:themeColor="text1" w:themeTint="F2"/>
          <w:sz w:val="26"/>
          <w:szCs w:val="26"/>
        </w:rPr>
        <w:t>thực</w:t>
      </w:r>
      <w:proofErr w:type="spellEnd"/>
      <w:r w:rsidRPr="00400EC5">
        <w:rPr>
          <w:rFonts w:ascii="Times New Roman" w:eastAsia="Calibri" w:hAnsi="Times New Roman" w:cs="Times New Roman"/>
          <w:b/>
          <w:color w:val="0D0D0D" w:themeColor="text1" w:themeTint="F2"/>
          <w:sz w:val="26"/>
          <w:szCs w:val="26"/>
        </w:rPr>
        <w:t xml:space="preserve"> </w:t>
      </w:r>
      <w:proofErr w:type="spellStart"/>
      <w:r w:rsidRPr="00400EC5">
        <w:rPr>
          <w:rFonts w:ascii="Times New Roman" w:eastAsia="Calibri" w:hAnsi="Times New Roman" w:cs="Times New Roman"/>
          <w:b/>
          <w:color w:val="0D0D0D" w:themeColor="text1" w:themeTint="F2"/>
          <w:sz w:val="26"/>
          <w:szCs w:val="26"/>
        </w:rPr>
        <w:t>hiện</w:t>
      </w:r>
      <w:proofErr w:type="spellEnd"/>
      <w:r w:rsidRPr="00400EC5">
        <w:rPr>
          <w:rFonts w:ascii="Times New Roman" w:eastAsia="Calibri" w:hAnsi="Times New Roman" w:cs="Times New Roman"/>
          <w:b/>
          <w:color w:val="0D0D0D" w:themeColor="text1" w:themeTint="F2"/>
          <w:sz w:val="26"/>
          <w:szCs w:val="26"/>
        </w:rPr>
        <w:t xml:space="preserve">: </w:t>
      </w:r>
      <w:proofErr w:type="spellStart"/>
      <w:r w:rsidRPr="00400EC5">
        <w:rPr>
          <w:rFonts w:ascii="Times New Roman" w:eastAsia="Calibri" w:hAnsi="Times New Roman" w:cs="Times New Roman"/>
          <w:b/>
          <w:color w:val="0D0D0D" w:themeColor="text1" w:themeTint="F2"/>
          <w:sz w:val="26"/>
          <w:szCs w:val="26"/>
        </w:rPr>
        <w:t>ngày</w:t>
      </w:r>
      <w:proofErr w:type="spellEnd"/>
      <w:r w:rsidRPr="00400EC5">
        <w:rPr>
          <w:rFonts w:ascii="Times New Roman" w:eastAsia="Calibri" w:hAnsi="Times New Roman" w:cs="Times New Roman"/>
          <w:b/>
          <w:color w:val="0D0D0D" w:themeColor="text1" w:themeTint="F2"/>
          <w:sz w:val="26"/>
          <w:szCs w:val="26"/>
        </w:rPr>
        <w:t xml:space="preserve"> </w:t>
      </w:r>
      <w:r w:rsidR="00E85BBF">
        <w:rPr>
          <w:rFonts w:ascii="Times New Roman" w:eastAsia="Calibri" w:hAnsi="Times New Roman" w:cs="Times New Roman"/>
          <w:b/>
          <w:color w:val="0D0D0D" w:themeColor="text1" w:themeTint="F2"/>
          <w:sz w:val="26"/>
          <w:szCs w:val="26"/>
        </w:rPr>
        <w:t>18,19,22</w:t>
      </w:r>
      <w:bookmarkStart w:id="0" w:name="_GoBack"/>
      <w:bookmarkEnd w:id="0"/>
      <w:r w:rsidRPr="00400EC5">
        <w:rPr>
          <w:rFonts w:ascii="Times New Roman" w:eastAsia="Calibri" w:hAnsi="Times New Roman" w:cs="Times New Roman"/>
          <w:b/>
          <w:color w:val="0D0D0D" w:themeColor="text1" w:themeTint="F2"/>
          <w:sz w:val="26"/>
          <w:szCs w:val="26"/>
        </w:rPr>
        <w:t>/09/2023</w:t>
      </w:r>
    </w:p>
    <w:p w:rsidR="00400EC5" w:rsidRPr="00400EC5" w:rsidRDefault="00400EC5" w:rsidP="00400EC5">
      <w:pPr>
        <w:spacing w:after="0" w:line="288" w:lineRule="auto"/>
        <w:jc w:val="both"/>
        <w:rPr>
          <w:rFonts w:ascii="Times New Roman" w:eastAsia="Times New Roman" w:hAnsi="Times New Roman" w:cs="Times New Roman"/>
          <w:b/>
          <w:bCs/>
          <w:color w:val="0D0D0D" w:themeColor="text1" w:themeTint="F2"/>
          <w:sz w:val="26"/>
          <w:szCs w:val="26"/>
          <w:lang w:val="nl-NL"/>
        </w:rPr>
      </w:pPr>
      <w:r w:rsidRPr="00400EC5">
        <w:rPr>
          <w:rFonts w:ascii="Times New Roman" w:hAnsi="Times New Roman" w:cs="Times New Roman"/>
          <w:b/>
          <w:color w:val="0D0D0D" w:themeColor="text1" w:themeTint="F2"/>
          <w:sz w:val="26"/>
          <w:szCs w:val="26"/>
          <w:lang w:val="vi-VN"/>
        </w:rPr>
        <w:t>I. YÊU CẦU CẦN ĐẠT:</w:t>
      </w:r>
    </w:p>
    <w:p w:rsidR="00400EC5" w:rsidRPr="00400EC5" w:rsidRDefault="00400EC5" w:rsidP="00400EC5">
      <w:pPr>
        <w:spacing w:after="0"/>
        <w:rPr>
          <w:rFonts w:ascii="Times New Roman" w:eastAsia="Times New Roman" w:hAnsi="Times New Roman" w:cs="Times New Roman"/>
          <w:b/>
          <w:bCs/>
          <w:color w:val="0D0D0D" w:themeColor="text1" w:themeTint="F2"/>
          <w:sz w:val="26"/>
          <w:szCs w:val="26"/>
          <w:lang w:val="nl-NL"/>
        </w:rPr>
      </w:pPr>
      <w:r w:rsidRPr="00400EC5">
        <w:rPr>
          <w:rFonts w:ascii="Times New Roman" w:eastAsia="Times New Roman" w:hAnsi="Times New Roman" w:cs="Times New Roman"/>
          <w:b/>
          <w:bCs/>
          <w:color w:val="0D0D0D" w:themeColor="text1" w:themeTint="F2"/>
          <w:sz w:val="26"/>
          <w:szCs w:val="26"/>
          <w:lang w:val="nl-NL"/>
        </w:rPr>
        <w:t>1. Sinh hoạt dưới cờ</w:t>
      </w:r>
    </w:p>
    <w:p w:rsidR="00400EC5" w:rsidRPr="00400EC5" w:rsidRDefault="00400EC5" w:rsidP="00400EC5">
      <w:pPr>
        <w:spacing w:after="0"/>
        <w:ind w:right="40" w:firstLine="270"/>
        <w:jc w:val="both"/>
        <w:rPr>
          <w:rFonts w:ascii="Times New Roman" w:hAnsi="Times New Roman" w:cs="Times New Roman"/>
          <w:color w:val="0D0D0D" w:themeColor="text1" w:themeTint="F2"/>
          <w:sz w:val="26"/>
          <w:szCs w:val="26"/>
        </w:rPr>
      </w:pPr>
      <w:r w:rsidRPr="00400EC5">
        <w:rPr>
          <w:rFonts w:ascii="Times New Roman" w:eastAsia="Times New Roman" w:hAnsi="Times New Roman" w:cs="Times New Roman"/>
          <w:color w:val="0D0D0D" w:themeColor="text1" w:themeTint="F2"/>
          <w:sz w:val="26"/>
          <w:szCs w:val="26"/>
          <w:lang w:val="nl-NL"/>
        </w:rPr>
        <w:t xml:space="preserve">HS chia sẻ cảm xúc sau khi </w:t>
      </w:r>
      <w:r w:rsidRPr="00400EC5">
        <w:rPr>
          <w:rFonts w:ascii="Times New Roman" w:eastAsia="Times New Roman" w:hAnsi="Times New Roman" w:cs="Times New Roman"/>
          <w:color w:val="0D0D0D" w:themeColor="text1" w:themeTint="F2"/>
          <w:sz w:val="26"/>
          <w:szCs w:val="26"/>
          <w:lang w:val="vi-VN"/>
        </w:rPr>
        <w:t>tham gia hoạt động vui Trung thu.</w:t>
      </w:r>
    </w:p>
    <w:p w:rsidR="00400EC5" w:rsidRPr="00400EC5" w:rsidRDefault="00400EC5" w:rsidP="00400EC5">
      <w:pPr>
        <w:spacing w:after="0"/>
        <w:jc w:val="both"/>
        <w:rPr>
          <w:rFonts w:ascii="Times New Roman" w:eastAsia="Times New Roman" w:hAnsi="Times New Roman" w:cs="Times New Roman"/>
          <w:b/>
          <w:color w:val="0D0D0D" w:themeColor="text1" w:themeTint="F2"/>
          <w:sz w:val="26"/>
          <w:szCs w:val="26"/>
          <w:lang w:val="nl-NL"/>
        </w:rPr>
      </w:pPr>
      <w:r w:rsidRPr="00400EC5">
        <w:rPr>
          <w:rFonts w:ascii="Times New Roman" w:eastAsia="Times New Roman" w:hAnsi="Times New Roman" w:cs="Times New Roman"/>
          <w:b/>
          <w:color w:val="0D0D0D" w:themeColor="text1" w:themeTint="F2"/>
          <w:sz w:val="26"/>
          <w:szCs w:val="26"/>
          <w:lang w:val="nl-NL"/>
        </w:rPr>
        <w:t>2. Hoạt động giáo dục theo chủ đề</w:t>
      </w:r>
    </w:p>
    <w:p w:rsidR="00400EC5" w:rsidRPr="00400EC5" w:rsidRDefault="00400EC5" w:rsidP="00400EC5">
      <w:pPr>
        <w:spacing w:after="0"/>
        <w:ind w:right="40" w:firstLine="270"/>
        <w:jc w:val="both"/>
        <w:rPr>
          <w:rFonts w:ascii="Times New Roman" w:eastAsia="Times New Roman" w:hAnsi="Times New Roman" w:cs="Times New Roman"/>
          <w:color w:val="0D0D0D" w:themeColor="text1" w:themeTint="F2"/>
          <w:sz w:val="26"/>
          <w:szCs w:val="26"/>
          <w:lang w:val="nl-NL"/>
        </w:rPr>
      </w:pPr>
      <w:r w:rsidRPr="00400EC5">
        <w:rPr>
          <w:rFonts w:ascii="Times New Roman" w:hAnsi="Times New Roman" w:cs="Times New Roman"/>
          <w:color w:val="0D0D0D" w:themeColor="text1" w:themeTint="F2"/>
          <w:sz w:val="26"/>
          <w:szCs w:val="26"/>
          <w:lang w:val="vi-VN"/>
        </w:rPr>
        <w:t>Giúp HS có cơ hội chia sẻ trải nghiệm cảm xúc</w:t>
      </w:r>
      <w:r>
        <w:rPr>
          <w:rFonts w:ascii="Times New Roman" w:hAnsi="Times New Roman" w:cs="Times New Roman"/>
          <w:color w:val="0D0D0D" w:themeColor="text1" w:themeTint="F2"/>
          <w:sz w:val="26"/>
          <w:szCs w:val="26"/>
        </w:rPr>
        <w:t xml:space="preserve"> </w:t>
      </w:r>
      <w:proofErr w:type="spellStart"/>
      <w:r>
        <w:rPr>
          <w:rFonts w:ascii="Times New Roman" w:hAnsi="Times New Roman" w:cs="Times New Roman"/>
          <w:color w:val="0D0D0D" w:themeColor="text1" w:themeTint="F2"/>
          <w:sz w:val="26"/>
          <w:szCs w:val="26"/>
        </w:rPr>
        <w:t>và</w:t>
      </w:r>
      <w:proofErr w:type="spellEnd"/>
      <w:r w:rsidRPr="00400EC5">
        <w:rPr>
          <w:rFonts w:ascii="Times New Roman" w:eastAsia="Times New Roman" w:hAnsi="Times New Roman" w:cs="Times New Roman"/>
          <w:color w:val="0D0D0D" w:themeColor="text1" w:themeTint="F2"/>
          <w:sz w:val="26"/>
          <w:szCs w:val="26"/>
          <w:lang w:val="vi-VN"/>
        </w:rPr>
        <w:t xml:space="preserve"> t</w:t>
      </w:r>
      <w:r w:rsidRPr="00400EC5">
        <w:rPr>
          <w:rFonts w:ascii="Times New Roman" w:eastAsia="Times New Roman" w:hAnsi="Times New Roman" w:cs="Times New Roman"/>
          <w:color w:val="0D0D0D" w:themeColor="text1" w:themeTint="F2"/>
          <w:sz w:val="26"/>
          <w:szCs w:val="26"/>
          <w:lang w:val="nl-NL"/>
        </w:rPr>
        <w:t xml:space="preserve">ìm hiểu cách điều chỉnh cảm xúc, suy nghĩ của bản </w:t>
      </w:r>
      <w:r w:rsidRPr="00400EC5">
        <w:rPr>
          <w:rFonts w:ascii="Times New Roman" w:eastAsia="Times New Roman" w:hAnsi="Times New Roman" w:cs="Times New Roman"/>
          <w:color w:val="0D0D0D" w:themeColor="text1" w:themeTint="F2"/>
          <w:sz w:val="26"/>
          <w:szCs w:val="26"/>
          <w:lang w:val="vi-VN"/>
        </w:rPr>
        <w:t>thân.</w:t>
      </w:r>
    </w:p>
    <w:p w:rsidR="00400EC5" w:rsidRPr="00400EC5" w:rsidRDefault="00400EC5" w:rsidP="00400EC5">
      <w:pPr>
        <w:spacing w:after="0" w:line="288" w:lineRule="auto"/>
        <w:ind w:right="38"/>
        <w:jc w:val="both"/>
        <w:rPr>
          <w:rFonts w:ascii="Times New Roman" w:eastAsia="Times New Roman" w:hAnsi="Times New Roman" w:cs="Times New Roman"/>
          <w:b/>
          <w:color w:val="0D0D0D" w:themeColor="text1" w:themeTint="F2"/>
          <w:sz w:val="26"/>
          <w:szCs w:val="26"/>
        </w:rPr>
      </w:pPr>
      <w:r w:rsidRPr="00400EC5">
        <w:rPr>
          <w:rFonts w:ascii="Times New Roman" w:eastAsia="Times New Roman" w:hAnsi="Times New Roman" w:cs="Times New Roman"/>
          <w:b/>
          <w:color w:val="0D0D0D" w:themeColor="text1" w:themeTint="F2"/>
          <w:sz w:val="26"/>
          <w:szCs w:val="26"/>
        </w:rPr>
        <w:t xml:space="preserve">3. </w:t>
      </w:r>
      <w:proofErr w:type="spellStart"/>
      <w:r w:rsidRPr="00400EC5">
        <w:rPr>
          <w:rFonts w:ascii="Times New Roman" w:eastAsia="Times New Roman" w:hAnsi="Times New Roman" w:cs="Times New Roman"/>
          <w:b/>
          <w:color w:val="0D0D0D" w:themeColor="text1" w:themeTint="F2"/>
          <w:sz w:val="26"/>
          <w:szCs w:val="26"/>
        </w:rPr>
        <w:t>Sinh</w:t>
      </w:r>
      <w:proofErr w:type="spellEnd"/>
      <w:r w:rsidRPr="00400EC5">
        <w:rPr>
          <w:rFonts w:ascii="Times New Roman" w:eastAsia="Times New Roman" w:hAnsi="Times New Roman" w:cs="Times New Roman"/>
          <w:b/>
          <w:color w:val="0D0D0D" w:themeColor="text1" w:themeTint="F2"/>
          <w:sz w:val="26"/>
          <w:szCs w:val="26"/>
        </w:rPr>
        <w:t xml:space="preserve"> </w:t>
      </w:r>
      <w:proofErr w:type="spellStart"/>
      <w:r w:rsidRPr="00400EC5">
        <w:rPr>
          <w:rFonts w:ascii="Times New Roman" w:eastAsia="Times New Roman" w:hAnsi="Times New Roman" w:cs="Times New Roman"/>
          <w:b/>
          <w:color w:val="0D0D0D" w:themeColor="text1" w:themeTint="F2"/>
          <w:sz w:val="26"/>
          <w:szCs w:val="26"/>
        </w:rPr>
        <w:t>hoạt</w:t>
      </w:r>
      <w:proofErr w:type="spellEnd"/>
      <w:r w:rsidRPr="00400EC5">
        <w:rPr>
          <w:rFonts w:ascii="Times New Roman" w:eastAsia="Times New Roman" w:hAnsi="Times New Roman" w:cs="Times New Roman"/>
          <w:b/>
          <w:color w:val="0D0D0D" w:themeColor="text1" w:themeTint="F2"/>
          <w:sz w:val="26"/>
          <w:szCs w:val="26"/>
        </w:rPr>
        <w:t xml:space="preserve"> </w:t>
      </w:r>
      <w:proofErr w:type="spellStart"/>
      <w:r w:rsidRPr="00400EC5">
        <w:rPr>
          <w:rFonts w:ascii="Times New Roman" w:eastAsia="Times New Roman" w:hAnsi="Times New Roman" w:cs="Times New Roman"/>
          <w:b/>
          <w:color w:val="0D0D0D" w:themeColor="text1" w:themeTint="F2"/>
          <w:sz w:val="26"/>
          <w:szCs w:val="26"/>
        </w:rPr>
        <w:t>lớp</w:t>
      </w:r>
      <w:proofErr w:type="spellEnd"/>
    </w:p>
    <w:p w:rsidR="00400EC5" w:rsidRPr="00400EC5" w:rsidRDefault="00400EC5" w:rsidP="00400EC5">
      <w:pPr>
        <w:autoSpaceDE w:val="0"/>
        <w:autoSpaceDN w:val="0"/>
        <w:adjustRightInd w:val="0"/>
        <w:spacing w:after="0" w:line="288" w:lineRule="auto"/>
        <w:ind w:firstLine="270"/>
        <w:jc w:val="both"/>
        <w:rPr>
          <w:rFonts w:ascii="Times New Roman" w:eastAsia="Times New Roman" w:hAnsi="Times New Roman" w:cs="Times New Roman"/>
          <w:color w:val="0D0D0D" w:themeColor="text1" w:themeTint="F2"/>
          <w:sz w:val="26"/>
          <w:szCs w:val="26"/>
        </w:rPr>
      </w:pPr>
      <w:r w:rsidRPr="00400EC5">
        <w:rPr>
          <w:rFonts w:ascii="Times New Roman" w:eastAsia="Times New Roman" w:hAnsi="Times New Roman" w:cs="Times New Roman"/>
          <w:color w:val="0D0D0D" w:themeColor="text1" w:themeTint="F2"/>
          <w:sz w:val="26"/>
          <w:szCs w:val="26"/>
          <w:lang w:val="vi-VN"/>
        </w:rPr>
        <w:t>HS tổng kết công tác tuần qua</w:t>
      </w:r>
    </w:p>
    <w:p w:rsidR="00400EC5" w:rsidRPr="00400EC5" w:rsidRDefault="00400EC5" w:rsidP="00400EC5">
      <w:pPr>
        <w:spacing w:after="0"/>
        <w:ind w:firstLine="270"/>
        <w:jc w:val="both"/>
        <w:rPr>
          <w:rFonts w:ascii="Times New Roman" w:eastAsia="Times New Roman" w:hAnsi="Times New Roman" w:cs="Times New Roman"/>
          <w:b/>
          <w:color w:val="0D0D0D" w:themeColor="text1" w:themeTint="F2"/>
          <w:sz w:val="26"/>
          <w:szCs w:val="26"/>
          <w:lang w:val="nl-NL"/>
        </w:rPr>
      </w:pPr>
      <w:r w:rsidRPr="00400EC5">
        <w:rPr>
          <w:rFonts w:ascii="Times New Roman" w:eastAsia="Times New Roman" w:hAnsi="Times New Roman" w:cs="Times New Roman"/>
          <w:color w:val="0D0D0D" w:themeColor="text1" w:themeTint="F2"/>
          <w:sz w:val="26"/>
          <w:szCs w:val="26"/>
          <w:lang w:val="nl-NL"/>
        </w:rPr>
        <w:t>Tổng kết được kết quả bước đầu những việc làm đáng tự hào của em</w:t>
      </w:r>
      <w:r w:rsidRPr="00400EC5">
        <w:rPr>
          <w:rFonts w:ascii="Times New Roman" w:eastAsia="Times New Roman" w:hAnsi="Times New Roman" w:cs="Times New Roman"/>
          <w:b/>
          <w:color w:val="0D0D0D" w:themeColor="text1" w:themeTint="F2"/>
          <w:sz w:val="26"/>
          <w:szCs w:val="26"/>
          <w:lang w:val="nl-NL"/>
        </w:rPr>
        <w:t xml:space="preserve"> </w:t>
      </w:r>
    </w:p>
    <w:p w:rsidR="00400EC5" w:rsidRPr="00400EC5" w:rsidRDefault="00400EC5" w:rsidP="00400EC5">
      <w:pPr>
        <w:spacing w:after="0" w:line="288" w:lineRule="auto"/>
        <w:ind w:right="38" w:firstLine="270"/>
        <w:jc w:val="both"/>
        <w:rPr>
          <w:rFonts w:ascii="Times New Roman" w:hAnsi="Times New Roman" w:cs="Times New Roman"/>
          <w:color w:val="0D0D0D" w:themeColor="text1" w:themeTint="F2"/>
          <w:sz w:val="26"/>
          <w:szCs w:val="26"/>
        </w:rPr>
      </w:pPr>
      <w:r w:rsidRPr="00400EC5">
        <w:rPr>
          <w:rFonts w:ascii="Times New Roman" w:hAnsi="Times New Roman" w:cs="Times New Roman"/>
          <w:color w:val="0D0D0D" w:themeColor="text1" w:themeTint="F2"/>
          <w:sz w:val="26"/>
          <w:szCs w:val="26"/>
          <w:lang w:val="vi-VN"/>
        </w:rPr>
        <w:t>HS nắm được phương hướng tuần tiếp theo.</w:t>
      </w:r>
    </w:p>
    <w:p w:rsidR="00400EC5" w:rsidRPr="00400EC5" w:rsidRDefault="00400EC5" w:rsidP="00400EC5">
      <w:pPr>
        <w:spacing w:after="0" w:line="288" w:lineRule="auto"/>
        <w:ind w:right="40"/>
        <w:jc w:val="both"/>
        <w:rPr>
          <w:rFonts w:ascii="Times New Roman" w:eastAsia="Times New Roman" w:hAnsi="Times New Roman" w:cs="Times New Roman"/>
          <w:color w:val="0D0D0D" w:themeColor="text1" w:themeTint="F2"/>
          <w:sz w:val="26"/>
          <w:szCs w:val="26"/>
        </w:rPr>
      </w:pPr>
      <w:r w:rsidRPr="00400EC5">
        <w:rPr>
          <w:rFonts w:ascii="Times New Roman" w:hAnsi="Times New Roman" w:cs="Times New Roman"/>
          <w:color w:val="0D0D0D" w:themeColor="text1" w:themeTint="F2"/>
          <w:sz w:val="26"/>
          <w:szCs w:val="26"/>
        </w:rPr>
        <w:t xml:space="preserve">    </w:t>
      </w:r>
      <w:r w:rsidRPr="00400EC5">
        <w:rPr>
          <w:rFonts w:ascii="Times New Roman" w:hAnsi="Times New Roman" w:cs="Times New Roman"/>
          <w:color w:val="0D0D0D" w:themeColor="text1" w:themeTint="F2"/>
          <w:sz w:val="26"/>
          <w:szCs w:val="26"/>
          <w:lang w:val="vi-VN"/>
        </w:rPr>
        <w:t>Học sinh bày được mâm cỗ, tham gia và chia sẻ niềm vui khi tham gia phá cỗ Trung thu.</w:t>
      </w:r>
    </w:p>
    <w:p w:rsidR="00400EC5" w:rsidRPr="00400EC5" w:rsidRDefault="00400EC5" w:rsidP="00400EC5">
      <w:pPr>
        <w:spacing w:after="0" w:line="288" w:lineRule="auto"/>
        <w:jc w:val="both"/>
        <w:rPr>
          <w:rFonts w:ascii="Times New Roman" w:hAnsi="Times New Roman" w:cs="Times New Roman"/>
          <w:b/>
          <w:color w:val="0D0D0D" w:themeColor="text1" w:themeTint="F2"/>
          <w:sz w:val="26"/>
          <w:szCs w:val="26"/>
        </w:rPr>
      </w:pPr>
      <w:r w:rsidRPr="00400EC5">
        <w:rPr>
          <w:rFonts w:ascii="Times New Roman" w:eastAsia="Times New Roman" w:hAnsi="Times New Roman" w:cs="Times New Roman"/>
          <w:color w:val="0D0D0D" w:themeColor="text1" w:themeTint="F2"/>
          <w:sz w:val="26"/>
          <w:szCs w:val="26"/>
        </w:rPr>
        <w:t xml:space="preserve">* </w:t>
      </w:r>
      <w:proofErr w:type="spellStart"/>
      <w:r w:rsidRPr="00400EC5">
        <w:rPr>
          <w:rFonts w:ascii="Times New Roman" w:eastAsia="Times New Roman" w:hAnsi="Times New Roman" w:cs="Times New Roman"/>
          <w:color w:val="0D0D0D" w:themeColor="text1" w:themeTint="F2"/>
          <w:sz w:val="26"/>
          <w:szCs w:val="26"/>
        </w:rPr>
        <w:t>Từ</w:t>
      </w:r>
      <w:proofErr w:type="spellEnd"/>
      <w:r w:rsidRPr="00400EC5">
        <w:rPr>
          <w:rFonts w:ascii="Times New Roman" w:eastAsia="Times New Roman" w:hAnsi="Times New Roman" w:cs="Times New Roman"/>
          <w:color w:val="0D0D0D" w:themeColor="text1" w:themeTint="F2"/>
          <w:sz w:val="26"/>
          <w:szCs w:val="26"/>
        </w:rPr>
        <w:t xml:space="preserve"> </w:t>
      </w:r>
      <w:proofErr w:type="spellStart"/>
      <w:r w:rsidRPr="00400EC5">
        <w:rPr>
          <w:rFonts w:ascii="Times New Roman" w:eastAsia="Times New Roman" w:hAnsi="Times New Roman" w:cs="Times New Roman"/>
          <w:color w:val="0D0D0D" w:themeColor="text1" w:themeTint="F2"/>
          <w:sz w:val="26"/>
          <w:szCs w:val="26"/>
        </w:rPr>
        <w:t>đó</w:t>
      </w:r>
      <w:proofErr w:type="spellEnd"/>
      <w:r w:rsidRPr="00400EC5">
        <w:rPr>
          <w:rFonts w:ascii="Times New Roman" w:eastAsia="Times New Roman" w:hAnsi="Times New Roman" w:cs="Times New Roman"/>
          <w:color w:val="0D0D0D" w:themeColor="text1" w:themeTint="F2"/>
          <w:sz w:val="26"/>
          <w:szCs w:val="26"/>
        </w:rPr>
        <w:t xml:space="preserve"> </w:t>
      </w:r>
      <w:proofErr w:type="spellStart"/>
      <w:r w:rsidRPr="00400EC5">
        <w:rPr>
          <w:rFonts w:ascii="Times New Roman" w:eastAsia="Times New Roman" w:hAnsi="Times New Roman" w:cs="Times New Roman"/>
          <w:color w:val="0D0D0D" w:themeColor="text1" w:themeTint="F2"/>
          <w:sz w:val="26"/>
          <w:szCs w:val="26"/>
        </w:rPr>
        <w:t>góp</w:t>
      </w:r>
      <w:proofErr w:type="spellEnd"/>
      <w:r w:rsidRPr="00400EC5">
        <w:rPr>
          <w:rFonts w:ascii="Times New Roman" w:eastAsia="Times New Roman" w:hAnsi="Times New Roman" w:cs="Times New Roman"/>
          <w:color w:val="0D0D0D" w:themeColor="text1" w:themeTint="F2"/>
          <w:sz w:val="26"/>
          <w:szCs w:val="26"/>
        </w:rPr>
        <w:t xml:space="preserve"> </w:t>
      </w:r>
      <w:proofErr w:type="spellStart"/>
      <w:r w:rsidRPr="00400EC5">
        <w:rPr>
          <w:rFonts w:ascii="Times New Roman" w:eastAsia="Times New Roman" w:hAnsi="Times New Roman" w:cs="Times New Roman"/>
          <w:color w:val="0D0D0D" w:themeColor="text1" w:themeTint="F2"/>
          <w:sz w:val="26"/>
          <w:szCs w:val="26"/>
        </w:rPr>
        <w:t>phần</w:t>
      </w:r>
      <w:proofErr w:type="spellEnd"/>
      <w:r w:rsidRPr="00400EC5">
        <w:rPr>
          <w:rFonts w:ascii="Times New Roman" w:eastAsia="Times New Roman" w:hAnsi="Times New Roman" w:cs="Times New Roman"/>
          <w:color w:val="0D0D0D" w:themeColor="text1" w:themeTint="F2"/>
          <w:sz w:val="26"/>
          <w:szCs w:val="26"/>
        </w:rPr>
        <w:t xml:space="preserve"> </w:t>
      </w:r>
      <w:proofErr w:type="spellStart"/>
      <w:r w:rsidRPr="00400EC5">
        <w:rPr>
          <w:rFonts w:ascii="Times New Roman" w:eastAsia="Times New Roman" w:hAnsi="Times New Roman" w:cs="Times New Roman"/>
          <w:color w:val="0D0D0D" w:themeColor="text1" w:themeTint="F2"/>
          <w:sz w:val="26"/>
          <w:szCs w:val="26"/>
        </w:rPr>
        <w:t>hình</w:t>
      </w:r>
      <w:proofErr w:type="spellEnd"/>
      <w:r w:rsidRPr="00400EC5">
        <w:rPr>
          <w:rFonts w:ascii="Times New Roman" w:eastAsia="Times New Roman" w:hAnsi="Times New Roman" w:cs="Times New Roman"/>
          <w:color w:val="0D0D0D" w:themeColor="text1" w:themeTint="F2"/>
          <w:sz w:val="26"/>
          <w:szCs w:val="26"/>
        </w:rPr>
        <w:t xml:space="preserve"> </w:t>
      </w:r>
      <w:proofErr w:type="spellStart"/>
      <w:r w:rsidRPr="00400EC5">
        <w:rPr>
          <w:rFonts w:ascii="Times New Roman" w:eastAsia="Times New Roman" w:hAnsi="Times New Roman" w:cs="Times New Roman"/>
          <w:color w:val="0D0D0D" w:themeColor="text1" w:themeTint="F2"/>
          <w:sz w:val="26"/>
          <w:szCs w:val="26"/>
        </w:rPr>
        <w:t>thành</w:t>
      </w:r>
      <w:proofErr w:type="spellEnd"/>
      <w:r w:rsidRPr="00400EC5">
        <w:rPr>
          <w:rFonts w:ascii="Times New Roman" w:eastAsia="Times New Roman" w:hAnsi="Times New Roman" w:cs="Times New Roman"/>
          <w:color w:val="0D0D0D" w:themeColor="text1" w:themeTint="F2"/>
          <w:sz w:val="26"/>
          <w:szCs w:val="26"/>
        </w:rPr>
        <w:t xml:space="preserve"> </w:t>
      </w:r>
      <w:proofErr w:type="spellStart"/>
      <w:r w:rsidRPr="00400EC5">
        <w:rPr>
          <w:rFonts w:ascii="Times New Roman" w:eastAsia="Times New Roman" w:hAnsi="Times New Roman" w:cs="Times New Roman"/>
          <w:color w:val="0D0D0D" w:themeColor="text1" w:themeTint="F2"/>
          <w:sz w:val="26"/>
          <w:szCs w:val="26"/>
        </w:rPr>
        <w:t>các</w:t>
      </w:r>
      <w:proofErr w:type="spellEnd"/>
      <w:r w:rsidRPr="00400EC5">
        <w:rPr>
          <w:rFonts w:ascii="Times New Roman" w:eastAsia="Times New Roman" w:hAnsi="Times New Roman" w:cs="Times New Roman"/>
          <w:color w:val="0D0D0D" w:themeColor="text1" w:themeTint="F2"/>
          <w:sz w:val="26"/>
          <w:szCs w:val="26"/>
        </w:rPr>
        <w:t xml:space="preserve"> </w:t>
      </w:r>
      <w:proofErr w:type="spellStart"/>
      <w:r w:rsidRPr="00400EC5">
        <w:rPr>
          <w:rFonts w:ascii="Times New Roman" w:eastAsia="Times New Roman" w:hAnsi="Times New Roman" w:cs="Times New Roman"/>
          <w:color w:val="0D0D0D" w:themeColor="text1" w:themeTint="F2"/>
          <w:sz w:val="26"/>
          <w:szCs w:val="26"/>
        </w:rPr>
        <w:t>năng</w:t>
      </w:r>
      <w:proofErr w:type="spellEnd"/>
      <w:r w:rsidRPr="00400EC5">
        <w:rPr>
          <w:rFonts w:ascii="Times New Roman" w:eastAsia="Times New Roman" w:hAnsi="Times New Roman" w:cs="Times New Roman"/>
          <w:color w:val="0D0D0D" w:themeColor="text1" w:themeTint="F2"/>
          <w:sz w:val="26"/>
          <w:szCs w:val="26"/>
        </w:rPr>
        <w:t xml:space="preserve"> </w:t>
      </w:r>
      <w:proofErr w:type="spellStart"/>
      <w:r w:rsidRPr="00400EC5">
        <w:rPr>
          <w:rFonts w:ascii="Times New Roman" w:eastAsia="Times New Roman" w:hAnsi="Times New Roman" w:cs="Times New Roman"/>
          <w:color w:val="0D0D0D" w:themeColor="text1" w:themeTint="F2"/>
          <w:sz w:val="26"/>
          <w:szCs w:val="26"/>
        </w:rPr>
        <w:t>lực</w:t>
      </w:r>
      <w:proofErr w:type="spellEnd"/>
      <w:r w:rsidRPr="00400EC5">
        <w:rPr>
          <w:rFonts w:ascii="Times New Roman" w:eastAsia="Times New Roman" w:hAnsi="Times New Roman" w:cs="Times New Roman"/>
          <w:color w:val="0D0D0D" w:themeColor="text1" w:themeTint="F2"/>
          <w:sz w:val="26"/>
          <w:szCs w:val="26"/>
        </w:rPr>
        <w:t xml:space="preserve"> </w:t>
      </w:r>
      <w:proofErr w:type="spellStart"/>
      <w:r w:rsidRPr="00400EC5">
        <w:rPr>
          <w:rFonts w:ascii="Times New Roman" w:eastAsia="Times New Roman" w:hAnsi="Times New Roman" w:cs="Times New Roman"/>
          <w:color w:val="0D0D0D" w:themeColor="text1" w:themeTint="F2"/>
          <w:sz w:val="26"/>
          <w:szCs w:val="26"/>
        </w:rPr>
        <w:t>và</w:t>
      </w:r>
      <w:proofErr w:type="spellEnd"/>
      <w:r w:rsidRPr="00400EC5">
        <w:rPr>
          <w:rFonts w:ascii="Times New Roman" w:eastAsia="Times New Roman" w:hAnsi="Times New Roman" w:cs="Times New Roman"/>
          <w:color w:val="0D0D0D" w:themeColor="text1" w:themeTint="F2"/>
          <w:sz w:val="26"/>
          <w:szCs w:val="26"/>
        </w:rPr>
        <w:t xml:space="preserve"> </w:t>
      </w:r>
      <w:proofErr w:type="spellStart"/>
      <w:r w:rsidRPr="00400EC5">
        <w:rPr>
          <w:rFonts w:ascii="Times New Roman" w:eastAsia="Times New Roman" w:hAnsi="Times New Roman" w:cs="Times New Roman"/>
          <w:color w:val="0D0D0D" w:themeColor="text1" w:themeTint="F2"/>
          <w:sz w:val="26"/>
          <w:szCs w:val="26"/>
        </w:rPr>
        <w:t>phẩm</w:t>
      </w:r>
      <w:proofErr w:type="spellEnd"/>
      <w:r w:rsidRPr="00400EC5">
        <w:rPr>
          <w:rFonts w:ascii="Times New Roman" w:eastAsia="Times New Roman" w:hAnsi="Times New Roman" w:cs="Times New Roman"/>
          <w:color w:val="0D0D0D" w:themeColor="text1" w:themeTint="F2"/>
          <w:sz w:val="26"/>
          <w:szCs w:val="26"/>
        </w:rPr>
        <w:t xml:space="preserve"> </w:t>
      </w:r>
      <w:proofErr w:type="spellStart"/>
      <w:r w:rsidRPr="00400EC5">
        <w:rPr>
          <w:rFonts w:ascii="Times New Roman" w:eastAsia="Times New Roman" w:hAnsi="Times New Roman" w:cs="Times New Roman"/>
          <w:color w:val="0D0D0D" w:themeColor="text1" w:themeTint="F2"/>
          <w:sz w:val="26"/>
          <w:szCs w:val="26"/>
        </w:rPr>
        <w:t>chất</w:t>
      </w:r>
      <w:proofErr w:type="spellEnd"/>
      <w:r w:rsidRPr="00400EC5">
        <w:rPr>
          <w:rFonts w:ascii="Times New Roman" w:eastAsia="Times New Roman" w:hAnsi="Times New Roman" w:cs="Times New Roman"/>
          <w:color w:val="0D0D0D" w:themeColor="text1" w:themeTint="F2"/>
          <w:sz w:val="26"/>
          <w:szCs w:val="26"/>
        </w:rPr>
        <w:t xml:space="preserve"> </w:t>
      </w:r>
      <w:proofErr w:type="spellStart"/>
      <w:r w:rsidRPr="00400EC5">
        <w:rPr>
          <w:rFonts w:ascii="Times New Roman" w:eastAsia="Times New Roman" w:hAnsi="Times New Roman" w:cs="Times New Roman"/>
          <w:color w:val="0D0D0D" w:themeColor="text1" w:themeTint="F2"/>
          <w:sz w:val="26"/>
          <w:szCs w:val="26"/>
        </w:rPr>
        <w:t>chung</w:t>
      </w:r>
      <w:proofErr w:type="spellEnd"/>
      <w:r w:rsidRPr="00400EC5">
        <w:rPr>
          <w:rFonts w:ascii="Times New Roman" w:eastAsia="Times New Roman" w:hAnsi="Times New Roman" w:cs="Times New Roman"/>
          <w:color w:val="0D0D0D" w:themeColor="text1" w:themeTint="F2"/>
          <w:sz w:val="26"/>
          <w:szCs w:val="26"/>
        </w:rPr>
        <w:t>.</w:t>
      </w:r>
    </w:p>
    <w:p w:rsidR="00400EC5" w:rsidRPr="00400EC5" w:rsidRDefault="00400EC5" w:rsidP="00400EC5">
      <w:pPr>
        <w:spacing w:after="0" w:line="288" w:lineRule="auto"/>
        <w:jc w:val="both"/>
        <w:rPr>
          <w:rFonts w:ascii="Times New Roman" w:eastAsia="Times New Roman" w:hAnsi="Times New Roman" w:cs="Times New Roman"/>
          <w:b/>
          <w:color w:val="0D0D0D" w:themeColor="text1" w:themeTint="F2"/>
          <w:sz w:val="26"/>
          <w:szCs w:val="26"/>
          <w:lang w:val="nl-NL"/>
        </w:rPr>
      </w:pPr>
      <w:r w:rsidRPr="00400EC5">
        <w:rPr>
          <w:rFonts w:ascii="Times New Roman" w:eastAsia="Times New Roman" w:hAnsi="Times New Roman" w:cs="Times New Roman"/>
          <w:b/>
          <w:color w:val="0D0D0D" w:themeColor="text1" w:themeTint="F2"/>
          <w:sz w:val="26"/>
          <w:szCs w:val="26"/>
          <w:lang w:val="nl-NL"/>
        </w:rPr>
        <w:t xml:space="preserve">II. ĐỒ DÙNG DẠY HỌC </w:t>
      </w:r>
    </w:p>
    <w:p w:rsidR="00400EC5" w:rsidRPr="00400EC5" w:rsidRDefault="00400EC5" w:rsidP="00400EC5">
      <w:pPr>
        <w:pStyle w:val="ListParagraph"/>
        <w:numPr>
          <w:ilvl w:val="0"/>
          <w:numId w:val="2"/>
        </w:numPr>
        <w:spacing w:after="0" w:line="288" w:lineRule="auto"/>
        <w:ind w:left="142" w:hanging="142"/>
        <w:jc w:val="both"/>
        <w:rPr>
          <w:rFonts w:ascii="Times New Roman" w:eastAsia="Times New Roman" w:hAnsi="Times New Roman" w:cs="Times New Roman"/>
          <w:color w:val="0D0D0D" w:themeColor="text1" w:themeTint="F2"/>
          <w:sz w:val="26"/>
          <w:szCs w:val="26"/>
          <w:lang w:val="vi-VN"/>
        </w:rPr>
      </w:pPr>
      <w:r w:rsidRPr="00400EC5">
        <w:rPr>
          <w:rFonts w:ascii="Times New Roman" w:eastAsia="Times New Roman" w:hAnsi="Times New Roman" w:cs="Times New Roman"/>
          <w:color w:val="0D0D0D" w:themeColor="text1" w:themeTint="F2"/>
          <w:sz w:val="26"/>
          <w:szCs w:val="26"/>
          <w:lang w:val="vi-VN"/>
        </w:rPr>
        <w:t>Tranh ảnh liên quan đến chủ đề</w:t>
      </w:r>
    </w:p>
    <w:p w:rsidR="00400EC5" w:rsidRPr="00400EC5" w:rsidRDefault="00400EC5" w:rsidP="00400EC5">
      <w:pPr>
        <w:pStyle w:val="ListParagraph"/>
        <w:numPr>
          <w:ilvl w:val="0"/>
          <w:numId w:val="3"/>
        </w:numPr>
        <w:spacing w:after="0" w:line="288" w:lineRule="auto"/>
        <w:ind w:left="142" w:hanging="142"/>
        <w:jc w:val="both"/>
        <w:rPr>
          <w:rFonts w:ascii="Times New Roman" w:eastAsia="Times New Roman" w:hAnsi="Times New Roman" w:cs="Times New Roman"/>
          <w:color w:val="0D0D0D" w:themeColor="text1" w:themeTint="F2"/>
          <w:sz w:val="26"/>
          <w:szCs w:val="26"/>
          <w:lang w:val="vi-VN"/>
        </w:rPr>
      </w:pPr>
      <w:r w:rsidRPr="00400EC5">
        <w:rPr>
          <w:rFonts w:ascii="Times New Roman" w:eastAsia="Times New Roman" w:hAnsi="Times New Roman" w:cs="Times New Roman"/>
          <w:color w:val="0D0D0D" w:themeColor="text1" w:themeTint="F2"/>
          <w:sz w:val="26"/>
          <w:szCs w:val="26"/>
          <w:lang w:val="vi-VN"/>
        </w:rPr>
        <w:t>Thẻ màu.</w:t>
      </w:r>
    </w:p>
    <w:tbl>
      <w:tblPr>
        <w:tblStyle w:val="TableGrid"/>
        <w:tblW w:w="9646" w:type="dxa"/>
        <w:tblLook w:val="04A0" w:firstRow="1" w:lastRow="0" w:firstColumn="1" w:lastColumn="0" w:noHBand="0" w:noVBand="1"/>
      </w:tblPr>
      <w:tblGrid>
        <w:gridCol w:w="5035"/>
        <w:gridCol w:w="2520"/>
        <w:gridCol w:w="2075"/>
        <w:gridCol w:w="16"/>
      </w:tblGrid>
      <w:tr w:rsidR="00400EC5" w:rsidRPr="00400EC5" w:rsidTr="00400EC5">
        <w:trPr>
          <w:gridAfter w:val="1"/>
          <w:wAfter w:w="16" w:type="dxa"/>
        </w:trPr>
        <w:tc>
          <w:tcPr>
            <w:tcW w:w="5035" w:type="dxa"/>
            <w:shd w:val="clear" w:color="auto" w:fill="FFD966" w:themeFill="accent4" w:themeFillTint="99"/>
            <w:vAlign w:val="center"/>
          </w:tcPr>
          <w:p w:rsidR="00400EC5" w:rsidRPr="00400EC5" w:rsidRDefault="00400EC5" w:rsidP="00400EC5">
            <w:pPr>
              <w:spacing w:line="288" w:lineRule="auto"/>
              <w:ind w:right="38"/>
              <w:jc w:val="center"/>
              <w:rPr>
                <w:rFonts w:ascii="Times New Roman" w:eastAsia="Times New Roman" w:hAnsi="Times New Roman" w:cs="Times New Roman"/>
                <w:b/>
                <w:bCs/>
                <w:color w:val="0D0D0D" w:themeColor="text1" w:themeTint="F2"/>
                <w:sz w:val="26"/>
                <w:szCs w:val="26"/>
                <w:lang w:val="vi-VN"/>
              </w:rPr>
            </w:pPr>
            <w:r w:rsidRPr="00400EC5">
              <w:rPr>
                <w:rFonts w:ascii="Times New Roman" w:eastAsia="Calibri" w:hAnsi="Times New Roman" w:cs="Times New Roman"/>
                <w:b/>
                <w:bCs/>
                <w:color w:val="0D0D0D" w:themeColor="text1" w:themeTint="F2"/>
                <w:sz w:val="26"/>
                <w:szCs w:val="26"/>
                <w:lang w:val="vi-VN"/>
              </w:rPr>
              <w:t>HOẠT ĐỘNG DẠY HỌC</w:t>
            </w:r>
          </w:p>
        </w:tc>
        <w:tc>
          <w:tcPr>
            <w:tcW w:w="2520" w:type="dxa"/>
            <w:shd w:val="clear" w:color="auto" w:fill="FFD966" w:themeFill="accent4" w:themeFillTint="99"/>
            <w:vAlign w:val="center"/>
          </w:tcPr>
          <w:p w:rsidR="00400EC5" w:rsidRPr="00400EC5" w:rsidRDefault="00400EC5" w:rsidP="00400EC5">
            <w:pPr>
              <w:spacing w:line="288" w:lineRule="auto"/>
              <w:ind w:right="38"/>
              <w:jc w:val="center"/>
              <w:rPr>
                <w:rFonts w:ascii="Times New Roman" w:eastAsia="Times New Roman" w:hAnsi="Times New Roman" w:cs="Times New Roman"/>
                <w:b/>
                <w:bCs/>
                <w:color w:val="0D0D0D" w:themeColor="text1" w:themeTint="F2"/>
                <w:sz w:val="26"/>
                <w:szCs w:val="26"/>
                <w:lang w:val="vi-VN"/>
              </w:rPr>
            </w:pPr>
            <w:r w:rsidRPr="00400EC5">
              <w:rPr>
                <w:rFonts w:ascii="Times New Roman" w:eastAsia="Calibri" w:hAnsi="Times New Roman" w:cs="Times New Roman"/>
                <w:b/>
                <w:bCs/>
                <w:color w:val="0D0D0D" w:themeColor="text1" w:themeTint="F2"/>
                <w:sz w:val="26"/>
                <w:szCs w:val="26"/>
                <w:lang w:val="vi-VN"/>
              </w:rPr>
              <w:t>YÊU CẦU CẦN ĐẠT</w:t>
            </w:r>
          </w:p>
        </w:tc>
        <w:tc>
          <w:tcPr>
            <w:tcW w:w="2075" w:type="dxa"/>
            <w:shd w:val="clear" w:color="auto" w:fill="FFD966" w:themeFill="accent4" w:themeFillTint="99"/>
            <w:vAlign w:val="center"/>
          </w:tcPr>
          <w:p w:rsidR="00400EC5" w:rsidRPr="00400EC5" w:rsidRDefault="00400EC5" w:rsidP="00400EC5">
            <w:pPr>
              <w:spacing w:line="288" w:lineRule="auto"/>
              <w:ind w:right="38"/>
              <w:jc w:val="center"/>
              <w:rPr>
                <w:rFonts w:ascii="Times New Roman" w:eastAsia="Times New Roman" w:hAnsi="Times New Roman" w:cs="Times New Roman"/>
                <w:b/>
                <w:bCs/>
                <w:color w:val="0D0D0D" w:themeColor="text1" w:themeTint="F2"/>
                <w:sz w:val="26"/>
                <w:szCs w:val="26"/>
                <w:lang w:val="vi-VN"/>
              </w:rPr>
            </w:pPr>
            <w:r w:rsidRPr="00400EC5">
              <w:rPr>
                <w:rFonts w:ascii="Times New Roman" w:eastAsia="Calibri" w:hAnsi="Times New Roman" w:cs="Times New Roman"/>
                <w:b/>
                <w:bCs/>
                <w:color w:val="0D0D0D" w:themeColor="text1" w:themeTint="F2"/>
                <w:sz w:val="26"/>
                <w:szCs w:val="26"/>
                <w:lang w:val="vi-VN"/>
              </w:rPr>
              <w:t>ĐIỀU CHỈNH</w:t>
            </w:r>
          </w:p>
        </w:tc>
      </w:tr>
      <w:tr w:rsidR="00400EC5" w:rsidRPr="00400EC5" w:rsidTr="00400EC5">
        <w:tc>
          <w:tcPr>
            <w:tcW w:w="9646" w:type="dxa"/>
            <w:gridSpan w:val="4"/>
          </w:tcPr>
          <w:p w:rsidR="00400EC5" w:rsidRPr="00400EC5" w:rsidRDefault="00400EC5" w:rsidP="00400EC5">
            <w:pPr>
              <w:spacing w:line="288" w:lineRule="auto"/>
              <w:ind w:right="38"/>
              <w:jc w:val="center"/>
              <w:rPr>
                <w:rFonts w:ascii="Times New Roman" w:hAnsi="Times New Roman" w:cs="Times New Roman"/>
                <w:b/>
                <w:color w:val="0D0D0D" w:themeColor="text1" w:themeTint="F2"/>
                <w:sz w:val="26"/>
                <w:szCs w:val="26"/>
              </w:rPr>
            </w:pPr>
            <w:r w:rsidRPr="00400EC5">
              <w:rPr>
                <w:rFonts w:ascii="Times New Roman" w:hAnsi="Times New Roman" w:cs="Times New Roman"/>
                <w:b/>
                <w:color w:val="0D0D0D" w:themeColor="text1" w:themeTint="F2"/>
                <w:sz w:val="26"/>
                <w:szCs w:val="26"/>
              </w:rPr>
              <w:t>TIẾ</w:t>
            </w:r>
            <w:r>
              <w:rPr>
                <w:rFonts w:ascii="Times New Roman" w:hAnsi="Times New Roman" w:cs="Times New Roman"/>
                <w:b/>
                <w:color w:val="0D0D0D" w:themeColor="text1" w:themeTint="F2"/>
                <w:sz w:val="26"/>
                <w:szCs w:val="26"/>
              </w:rPr>
              <w:t>T 1</w:t>
            </w:r>
          </w:p>
        </w:tc>
      </w:tr>
      <w:tr w:rsidR="00400EC5" w:rsidRPr="00400EC5" w:rsidTr="00400EC5">
        <w:tc>
          <w:tcPr>
            <w:tcW w:w="5035" w:type="dxa"/>
          </w:tcPr>
          <w:p w:rsidR="00400EC5" w:rsidRPr="00400EC5" w:rsidRDefault="00400EC5" w:rsidP="00400EC5">
            <w:pPr>
              <w:spacing w:line="288" w:lineRule="auto"/>
              <w:ind w:right="38"/>
              <w:rPr>
                <w:rFonts w:ascii="Times New Roman" w:hAnsi="Times New Roman" w:cs="Times New Roman"/>
                <w:color w:val="0D0D0D" w:themeColor="text1" w:themeTint="F2"/>
                <w:sz w:val="26"/>
                <w:szCs w:val="26"/>
              </w:rPr>
            </w:pPr>
            <w:r w:rsidRPr="00400EC5">
              <w:rPr>
                <w:rFonts w:ascii="Times New Roman" w:hAnsi="Times New Roman" w:cs="Times New Roman"/>
                <w:color w:val="0D0D0D" w:themeColor="text1" w:themeTint="F2"/>
                <w:sz w:val="26"/>
                <w:szCs w:val="26"/>
              </w:rPr>
              <w:t xml:space="preserve">HS </w:t>
            </w:r>
            <w:proofErr w:type="spellStart"/>
            <w:r w:rsidRPr="00400EC5">
              <w:rPr>
                <w:rFonts w:ascii="Times New Roman" w:hAnsi="Times New Roman" w:cs="Times New Roman"/>
                <w:color w:val="0D0D0D" w:themeColor="text1" w:themeTint="F2"/>
                <w:sz w:val="26"/>
                <w:szCs w:val="26"/>
              </w:rPr>
              <w:t>tham</w:t>
            </w:r>
            <w:proofErr w:type="spellEnd"/>
            <w:r w:rsidRPr="00400EC5">
              <w:rPr>
                <w:rFonts w:ascii="Times New Roman" w:hAnsi="Times New Roman" w:cs="Times New Roman"/>
                <w:color w:val="0D0D0D" w:themeColor="text1" w:themeTint="F2"/>
                <w:sz w:val="26"/>
                <w:szCs w:val="26"/>
              </w:rPr>
              <w:t xml:space="preserve"> </w:t>
            </w:r>
            <w:proofErr w:type="spellStart"/>
            <w:r w:rsidRPr="00400EC5">
              <w:rPr>
                <w:rFonts w:ascii="Times New Roman" w:hAnsi="Times New Roman" w:cs="Times New Roman"/>
                <w:color w:val="0D0D0D" w:themeColor="text1" w:themeTint="F2"/>
                <w:sz w:val="26"/>
                <w:szCs w:val="26"/>
              </w:rPr>
              <w:t>gia</w:t>
            </w:r>
            <w:proofErr w:type="spellEnd"/>
            <w:r w:rsidRPr="00400EC5">
              <w:rPr>
                <w:rFonts w:ascii="Times New Roman" w:hAnsi="Times New Roman" w:cs="Times New Roman"/>
                <w:color w:val="0D0D0D" w:themeColor="text1" w:themeTint="F2"/>
                <w:sz w:val="26"/>
                <w:szCs w:val="26"/>
              </w:rPr>
              <w:t xml:space="preserve"> </w:t>
            </w:r>
            <w:proofErr w:type="spellStart"/>
            <w:r w:rsidRPr="00400EC5">
              <w:rPr>
                <w:rFonts w:ascii="Times New Roman" w:hAnsi="Times New Roman" w:cs="Times New Roman"/>
                <w:color w:val="0D0D0D" w:themeColor="text1" w:themeTint="F2"/>
                <w:sz w:val="26"/>
                <w:szCs w:val="26"/>
              </w:rPr>
              <w:t>hoạt</w:t>
            </w:r>
            <w:proofErr w:type="spellEnd"/>
            <w:r w:rsidRPr="00400EC5">
              <w:rPr>
                <w:rFonts w:ascii="Times New Roman" w:hAnsi="Times New Roman" w:cs="Times New Roman"/>
                <w:color w:val="0D0D0D" w:themeColor="text1" w:themeTint="F2"/>
                <w:sz w:val="26"/>
                <w:szCs w:val="26"/>
              </w:rPr>
              <w:t xml:space="preserve"> </w:t>
            </w:r>
            <w:proofErr w:type="spellStart"/>
            <w:r w:rsidRPr="00400EC5">
              <w:rPr>
                <w:rFonts w:ascii="Times New Roman" w:hAnsi="Times New Roman" w:cs="Times New Roman"/>
                <w:color w:val="0D0D0D" w:themeColor="text1" w:themeTint="F2"/>
                <w:sz w:val="26"/>
                <w:szCs w:val="26"/>
              </w:rPr>
              <w:t>động</w:t>
            </w:r>
            <w:proofErr w:type="spellEnd"/>
            <w:r w:rsidRPr="00400EC5">
              <w:rPr>
                <w:rFonts w:ascii="Times New Roman" w:hAnsi="Times New Roman" w:cs="Times New Roman"/>
                <w:color w:val="0D0D0D" w:themeColor="text1" w:themeTint="F2"/>
                <w:sz w:val="26"/>
                <w:szCs w:val="26"/>
              </w:rPr>
              <w:t xml:space="preserve"> </w:t>
            </w:r>
            <w:proofErr w:type="spellStart"/>
            <w:r w:rsidRPr="00400EC5">
              <w:rPr>
                <w:rFonts w:ascii="Times New Roman" w:hAnsi="Times New Roman" w:cs="Times New Roman"/>
                <w:color w:val="0D0D0D" w:themeColor="text1" w:themeTint="F2"/>
                <w:sz w:val="26"/>
                <w:szCs w:val="26"/>
              </w:rPr>
              <w:t>vui</w:t>
            </w:r>
            <w:proofErr w:type="spellEnd"/>
            <w:r w:rsidRPr="00400EC5">
              <w:rPr>
                <w:rFonts w:ascii="Times New Roman" w:hAnsi="Times New Roman" w:cs="Times New Roman"/>
                <w:color w:val="0D0D0D" w:themeColor="text1" w:themeTint="F2"/>
                <w:sz w:val="26"/>
                <w:szCs w:val="26"/>
              </w:rPr>
              <w:t xml:space="preserve"> </w:t>
            </w:r>
            <w:proofErr w:type="spellStart"/>
            <w:r w:rsidRPr="00400EC5">
              <w:rPr>
                <w:rFonts w:ascii="Times New Roman" w:hAnsi="Times New Roman" w:cs="Times New Roman"/>
                <w:color w:val="0D0D0D" w:themeColor="text1" w:themeTint="F2"/>
                <w:sz w:val="26"/>
                <w:szCs w:val="26"/>
              </w:rPr>
              <w:t>Trung</w:t>
            </w:r>
            <w:proofErr w:type="spellEnd"/>
            <w:r w:rsidRPr="00400EC5">
              <w:rPr>
                <w:rFonts w:ascii="Times New Roman" w:hAnsi="Times New Roman" w:cs="Times New Roman"/>
                <w:color w:val="0D0D0D" w:themeColor="text1" w:themeTint="F2"/>
                <w:sz w:val="26"/>
                <w:szCs w:val="26"/>
              </w:rPr>
              <w:t xml:space="preserve"> </w:t>
            </w:r>
            <w:proofErr w:type="spellStart"/>
            <w:r w:rsidRPr="00400EC5">
              <w:rPr>
                <w:rFonts w:ascii="Times New Roman" w:hAnsi="Times New Roman" w:cs="Times New Roman"/>
                <w:color w:val="0D0D0D" w:themeColor="text1" w:themeTint="F2"/>
                <w:sz w:val="26"/>
                <w:szCs w:val="26"/>
              </w:rPr>
              <w:t>thu</w:t>
            </w:r>
            <w:proofErr w:type="spellEnd"/>
            <w:r>
              <w:rPr>
                <w:rFonts w:ascii="Times New Roman" w:hAnsi="Times New Roman" w:cs="Times New Roman"/>
                <w:color w:val="0D0D0D" w:themeColor="text1" w:themeTint="F2"/>
                <w:sz w:val="26"/>
                <w:szCs w:val="26"/>
              </w:rPr>
              <w:t xml:space="preserve"> </w:t>
            </w:r>
            <w:proofErr w:type="spellStart"/>
            <w:r>
              <w:rPr>
                <w:rFonts w:ascii="Times New Roman" w:hAnsi="Times New Roman" w:cs="Times New Roman"/>
                <w:color w:val="0D0D0D" w:themeColor="text1" w:themeTint="F2"/>
                <w:sz w:val="26"/>
                <w:szCs w:val="26"/>
              </w:rPr>
              <w:t>trên</w:t>
            </w:r>
            <w:proofErr w:type="spellEnd"/>
            <w:r>
              <w:rPr>
                <w:rFonts w:ascii="Times New Roman" w:hAnsi="Times New Roman" w:cs="Times New Roman"/>
                <w:color w:val="0D0D0D" w:themeColor="text1" w:themeTint="F2"/>
                <w:sz w:val="26"/>
                <w:szCs w:val="26"/>
              </w:rPr>
              <w:t xml:space="preserve"> </w:t>
            </w:r>
            <w:proofErr w:type="spellStart"/>
            <w:r>
              <w:rPr>
                <w:rFonts w:ascii="Times New Roman" w:hAnsi="Times New Roman" w:cs="Times New Roman"/>
                <w:color w:val="0D0D0D" w:themeColor="text1" w:themeTint="F2"/>
                <w:sz w:val="26"/>
                <w:szCs w:val="26"/>
              </w:rPr>
              <w:t>sân</w:t>
            </w:r>
            <w:proofErr w:type="spellEnd"/>
            <w:r>
              <w:rPr>
                <w:rFonts w:ascii="Times New Roman" w:hAnsi="Times New Roman" w:cs="Times New Roman"/>
                <w:color w:val="0D0D0D" w:themeColor="text1" w:themeTint="F2"/>
                <w:sz w:val="26"/>
                <w:szCs w:val="26"/>
              </w:rPr>
              <w:t xml:space="preserve"> </w:t>
            </w:r>
            <w:proofErr w:type="spellStart"/>
            <w:r>
              <w:rPr>
                <w:rFonts w:ascii="Times New Roman" w:hAnsi="Times New Roman" w:cs="Times New Roman"/>
                <w:color w:val="0D0D0D" w:themeColor="text1" w:themeTint="F2"/>
                <w:sz w:val="26"/>
                <w:szCs w:val="26"/>
              </w:rPr>
              <w:t>trường</w:t>
            </w:r>
            <w:proofErr w:type="spellEnd"/>
            <w:r>
              <w:rPr>
                <w:rFonts w:ascii="Times New Roman" w:hAnsi="Times New Roman" w:cs="Times New Roman"/>
                <w:color w:val="0D0D0D" w:themeColor="text1" w:themeTint="F2"/>
                <w:sz w:val="26"/>
                <w:szCs w:val="26"/>
              </w:rPr>
              <w:t>.</w:t>
            </w:r>
          </w:p>
        </w:tc>
        <w:tc>
          <w:tcPr>
            <w:tcW w:w="2520" w:type="dxa"/>
          </w:tcPr>
          <w:p w:rsidR="00400EC5" w:rsidRPr="00400EC5" w:rsidRDefault="00400EC5" w:rsidP="00400EC5">
            <w:pPr>
              <w:spacing w:line="288" w:lineRule="auto"/>
              <w:ind w:right="38"/>
              <w:rPr>
                <w:rFonts w:ascii="Times New Roman" w:hAnsi="Times New Roman" w:cs="Times New Roman"/>
                <w:color w:val="0D0D0D" w:themeColor="text1" w:themeTint="F2"/>
                <w:sz w:val="26"/>
                <w:szCs w:val="26"/>
              </w:rPr>
            </w:pPr>
            <w:r w:rsidRPr="00400EC5">
              <w:rPr>
                <w:rFonts w:ascii="Times New Roman" w:hAnsi="Times New Roman" w:cs="Times New Roman"/>
                <w:color w:val="0D0D0D" w:themeColor="text1" w:themeTint="F2"/>
                <w:sz w:val="26"/>
                <w:szCs w:val="26"/>
              </w:rPr>
              <w:t xml:space="preserve">HS </w:t>
            </w:r>
            <w:proofErr w:type="spellStart"/>
            <w:r w:rsidRPr="00400EC5">
              <w:rPr>
                <w:rFonts w:ascii="Times New Roman" w:hAnsi="Times New Roman" w:cs="Times New Roman"/>
                <w:color w:val="0D0D0D" w:themeColor="text1" w:themeTint="F2"/>
                <w:sz w:val="26"/>
                <w:szCs w:val="26"/>
              </w:rPr>
              <w:t>tham</w:t>
            </w:r>
            <w:proofErr w:type="spellEnd"/>
            <w:r w:rsidRPr="00400EC5">
              <w:rPr>
                <w:rFonts w:ascii="Times New Roman" w:hAnsi="Times New Roman" w:cs="Times New Roman"/>
                <w:color w:val="0D0D0D" w:themeColor="text1" w:themeTint="F2"/>
                <w:sz w:val="26"/>
                <w:szCs w:val="26"/>
              </w:rPr>
              <w:t xml:space="preserve"> </w:t>
            </w:r>
            <w:proofErr w:type="spellStart"/>
            <w:r w:rsidRPr="00400EC5">
              <w:rPr>
                <w:rFonts w:ascii="Times New Roman" w:hAnsi="Times New Roman" w:cs="Times New Roman"/>
                <w:color w:val="0D0D0D" w:themeColor="text1" w:themeTint="F2"/>
                <w:sz w:val="26"/>
                <w:szCs w:val="26"/>
              </w:rPr>
              <w:t>gia</w:t>
            </w:r>
            <w:proofErr w:type="spellEnd"/>
            <w:r w:rsidRPr="00400EC5">
              <w:rPr>
                <w:rFonts w:ascii="Times New Roman" w:hAnsi="Times New Roman" w:cs="Times New Roman"/>
                <w:color w:val="0D0D0D" w:themeColor="text1" w:themeTint="F2"/>
                <w:sz w:val="26"/>
                <w:szCs w:val="26"/>
              </w:rPr>
              <w:t xml:space="preserve"> </w:t>
            </w:r>
            <w:proofErr w:type="spellStart"/>
            <w:r w:rsidRPr="00400EC5">
              <w:rPr>
                <w:rFonts w:ascii="Times New Roman" w:hAnsi="Times New Roman" w:cs="Times New Roman"/>
                <w:color w:val="0D0D0D" w:themeColor="text1" w:themeTint="F2"/>
                <w:sz w:val="26"/>
                <w:szCs w:val="26"/>
              </w:rPr>
              <w:t>hào</w:t>
            </w:r>
            <w:proofErr w:type="spellEnd"/>
            <w:r w:rsidRPr="00400EC5">
              <w:rPr>
                <w:rFonts w:ascii="Times New Roman" w:hAnsi="Times New Roman" w:cs="Times New Roman"/>
                <w:color w:val="0D0D0D" w:themeColor="text1" w:themeTint="F2"/>
                <w:sz w:val="26"/>
                <w:szCs w:val="26"/>
              </w:rPr>
              <w:t xml:space="preserve"> </w:t>
            </w:r>
            <w:proofErr w:type="spellStart"/>
            <w:r w:rsidRPr="00400EC5">
              <w:rPr>
                <w:rFonts w:ascii="Times New Roman" w:hAnsi="Times New Roman" w:cs="Times New Roman"/>
                <w:color w:val="0D0D0D" w:themeColor="text1" w:themeTint="F2"/>
                <w:sz w:val="26"/>
                <w:szCs w:val="26"/>
              </w:rPr>
              <w:t>hứng</w:t>
            </w:r>
            <w:proofErr w:type="spellEnd"/>
            <w:r w:rsidRPr="00400EC5">
              <w:rPr>
                <w:rFonts w:ascii="Times New Roman" w:hAnsi="Times New Roman" w:cs="Times New Roman"/>
                <w:color w:val="0D0D0D" w:themeColor="text1" w:themeTint="F2"/>
                <w:sz w:val="26"/>
                <w:szCs w:val="26"/>
              </w:rPr>
              <w:t xml:space="preserve">, </w:t>
            </w:r>
            <w:proofErr w:type="spellStart"/>
            <w:r w:rsidRPr="00400EC5">
              <w:rPr>
                <w:rFonts w:ascii="Times New Roman" w:hAnsi="Times New Roman" w:cs="Times New Roman"/>
                <w:color w:val="0D0D0D" w:themeColor="text1" w:themeTint="F2"/>
                <w:sz w:val="26"/>
                <w:szCs w:val="26"/>
              </w:rPr>
              <w:t>vui</w:t>
            </w:r>
            <w:proofErr w:type="spellEnd"/>
            <w:r w:rsidRPr="00400EC5">
              <w:rPr>
                <w:rFonts w:ascii="Times New Roman" w:hAnsi="Times New Roman" w:cs="Times New Roman"/>
                <w:color w:val="0D0D0D" w:themeColor="text1" w:themeTint="F2"/>
                <w:sz w:val="26"/>
                <w:szCs w:val="26"/>
              </w:rPr>
              <w:t xml:space="preserve"> </w:t>
            </w:r>
            <w:proofErr w:type="spellStart"/>
            <w:r w:rsidRPr="00400EC5">
              <w:rPr>
                <w:rFonts w:ascii="Times New Roman" w:hAnsi="Times New Roman" w:cs="Times New Roman"/>
                <w:color w:val="0D0D0D" w:themeColor="text1" w:themeTint="F2"/>
                <w:sz w:val="26"/>
                <w:szCs w:val="26"/>
              </w:rPr>
              <w:t>tươi</w:t>
            </w:r>
            <w:proofErr w:type="spellEnd"/>
            <w:r w:rsidRPr="00400EC5">
              <w:rPr>
                <w:rFonts w:ascii="Times New Roman" w:hAnsi="Times New Roman" w:cs="Times New Roman"/>
                <w:color w:val="0D0D0D" w:themeColor="text1" w:themeTint="F2"/>
                <w:sz w:val="26"/>
                <w:szCs w:val="26"/>
              </w:rPr>
              <w:t>.</w:t>
            </w:r>
          </w:p>
        </w:tc>
        <w:tc>
          <w:tcPr>
            <w:tcW w:w="2091" w:type="dxa"/>
            <w:gridSpan w:val="2"/>
          </w:tcPr>
          <w:p w:rsidR="00400EC5" w:rsidRPr="00400EC5" w:rsidRDefault="00400EC5" w:rsidP="00400EC5">
            <w:pPr>
              <w:spacing w:line="288" w:lineRule="auto"/>
              <w:ind w:right="38"/>
              <w:jc w:val="center"/>
              <w:rPr>
                <w:rFonts w:ascii="Times New Roman" w:hAnsi="Times New Roman" w:cs="Times New Roman"/>
                <w:b/>
                <w:color w:val="0D0D0D" w:themeColor="text1" w:themeTint="F2"/>
                <w:sz w:val="26"/>
                <w:szCs w:val="26"/>
              </w:rPr>
            </w:pPr>
          </w:p>
        </w:tc>
      </w:tr>
      <w:tr w:rsidR="00400EC5" w:rsidRPr="00400EC5" w:rsidTr="00400EC5">
        <w:tc>
          <w:tcPr>
            <w:tcW w:w="9646" w:type="dxa"/>
            <w:gridSpan w:val="4"/>
          </w:tcPr>
          <w:p w:rsidR="00400EC5" w:rsidRPr="00400EC5" w:rsidRDefault="00400EC5" w:rsidP="00400EC5">
            <w:pPr>
              <w:spacing w:line="288" w:lineRule="auto"/>
              <w:ind w:right="38"/>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TIẾT 2</w:t>
            </w:r>
          </w:p>
        </w:tc>
      </w:tr>
      <w:tr w:rsidR="00400EC5" w:rsidRPr="00400EC5" w:rsidTr="00400EC5">
        <w:tc>
          <w:tcPr>
            <w:tcW w:w="9646" w:type="dxa"/>
            <w:gridSpan w:val="4"/>
          </w:tcPr>
          <w:p w:rsidR="00400EC5" w:rsidRPr="00400EC5" w:rsidRDefault="00400EC5" w:rsidP="00400EC5">
            <w:pPr>
              <w:spacing w:line="288" w:lineRule="auto"/>
              <w:ind w:right="38"/>
              <w:rPr>
                <w:rFonts w:ascii="Times New Roman" w:hAnsi="Times New Roman" w:cs="Times New Roman"/>
                <w:b/>
                <w:color w:val="0D0D0D" w:themeColor="text1" w:themeTint="F2"/>
                <w:sz w:val="26"/>
                <w:szCs w:val="26"/>
                <w:lang w:val="vi-VN"/>
              </w:rPr>
            </w:pPr>
            <w:r w:rsidRPr="00400EC5">
              <w:rPr>
                <w:rFonts w:ascii="Times New Roman" w:hAnsi="Times New Roman" w:cs="Times New Roman"/>
                <w:b/>
                <w:color w:val="0D0D0D" w:themeColor="text1" w:themeTint="F2"/>
                <w:sz w:val="26"/>
                <w:szCs w:val="26"/>
                <w:lang w:val="vi-VN"/>
              </w:rPr>
              <w:t>A. KHỞI ĐỘNG:</w:t>
            </w:r>
          </w:p>
        </w:tc>
      </w:tr>
      <w:tr w:rsidR="00400EC5" w:rsidRPr="00400EC5" w:rsidTr="00400EC5">
        <w:trPr>
          <w:gridAfter w:val="1"/>
          <w:wAfter w:w="16" w:type="dxa"/>
        </w:trPr>
        <w:tc>
          <w:tcPr>
            <w:tcW w:w="5035" w:type="dxa"/>
          </w:tcPr>
          <w:p w:rsidR="00400EC5" w:rsidRPr="00400EC5" w:rsidRDefault="00400EC5" w:rsidP="00400EC5">
            <w:pPr>
              <w:spacing w:line="288" w:lineRule="auto"/>
              <w:ind w:left="176" w:right="40" w:hanging="176"/>
              <w:jc w:val="both"/>
              <w:rPr>
                <w:rFonts w:ascii="Times New Roman" w:eastAsia="Times New Roman" w:hAnsi="Times New Roman" w:cs="Times New Roman"/>
                <w:color w:val="0D0D0D" w:themeColor="text1" w:themeTint="F2"/>
                <w:sz w:val="26"/>
                <w:szCs w:val="26"/>
                <w:lang w:val="vi-VN"/>
              </w:rPr>
            </w:pPr>
            <w:r w:rsidRPr="00400EC5">
              <w:rPr>
                <w:rFonts w:ascii="Times New Roman" w:eastAsia="Times New Roman" w:hAnsi="Times New Roman" w:cs="Times New Roman"/>
                <w:color w:val="0D0D0D" w:themeColor="text1" w:themeTint="F2"/>
                <w:sz w:val="26"/>
                <w:szCs w:val="26"/>
                <w:lang w:val="nl-NL"/>
              </w:rPr>
              <w:t>-</w:t>
            </w:r>
            <w:r w:rsidRPr="00400EC5">
              <w:rPr>
                <w:rFonts w:ascii="Times New Roman" w:eastAsia="Times New Roman" w:hAnsi="Times New Roman" w:cs="Times New Roman"/>
                <w:color w:val="0D0D0D" w:themeColor="text1" w:themeTint="F2"/>
                <w:sz w:val="26"/>
                <w:szCs w:val="26"/>
                <w:lang w:val="nl-NL"/>
              </w:rPr>
              <w:tab/>
              <w:t xml:space="preserve">GV tổ chức cho HS chia sẻ cảm xúc sau khi </w:t>
            </w:r>
            <w:r w:rsidRPr="00400EC5">
              <w:rPr>
                <w:rFonts w:ascii="Times New Roman" w:eastAsia="Times New Roman" w:hAnsi="Times New Roman" w:cs="Times New Roman"/>
                <w:color w:val="0D0D0D" w:themeColor="text1" w:themeTint="F2"/>
                <w:sz w:val="26"/>
                <w:szCs w:val="26"/>
                <w:lang w:val="vi-VN"/>
              </w:rPr>
              <w:t>tham gia hoạt động vui Trung thu.</w:t>
            </w:r>
          </w:p>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vi-VN"/>
              </w:rPr>
            </w:pPr>
            <w:r w:rsidRPr="00400EC5">
              <w:rPr>
                <w:rFonts w:ascii="Times New Roman" w:eastAsia="Times New Roman" w:hAnsi="Times New Roman" w:cs="Times New Roman"/>
                <w:color w:val="0D0D0D" w:themeColor="text1" w:themeTint="F2"/>
                <w:sz w:val="26"/>
                <w:szCs w:val="26"/>
                <w:lang w:val="nl-NL"/>
              </w:rPr>
              <w:t>-</w:t>
            </w:r>
            <w:r w:rsidRPr="00400EC5">
              <w:rPr>
                <w:rFonts w:ascii="Times New Roman" w:eastAsia="Times New Roman" w:hAnsi="Times New Roman" w:cs="Times New Roman"/>
                <w:color w:val="0D0D0D" w:themeColor="text1" w:themeTint="F2"/>
                <w:sz w:val="26"/>
                <w:szCs w:val="26"/>
                <w:lang w:val="vi-VN"/>
              </w:rPr>
              <w:t xml:space="preserve"> </w:t>
            </w:r>
            <w:r w:rsidRPr="00400EC5">
              <w:rPr>
                <w:rFonts w:ascii="Times New Roman" w:eastAsia="Times New Roman" w:hAnsi="Times New Roman" w:cs="Times New Roman"/>
                <w:color w:val="0D0D0D" w:themeColor="text1" w:themeTint="F2"/>
                <w:sz w:val="26"/>
                <w:szCs w:val="26"/>
                <w:lang w:val="nl-NL"/>
              </w:rPr>
              <w:t xml:space="preserve">GV </w:t>
            </w:r>
            <w:r w:rsidRPr="00400EC5">
              <w:rPr>
                <w:rFonts w:ascii="Times New Roman" w:eastAsia="Times New Roman" w:hAnsi="Times New Roman" w:cs="Times New Roman"/>
                <w:color w:val="0D0D0D" w:themeColor="text1" w:themeTint="F2"/>
                <w:sz w:val="26"/>
                <w:szCs w:val="26"/>
                <w:lang w:val="vi-VN"/>
              </w:rPr>
              <w:t>nhận xét, chuyển ý giới thiệu bài.</w:t>
            </w:r>
          </w:p>
        </w:tc>
        <w:tc>
          <w:tcPr>
            <w:tcW w:w="2520" w:type="dxa"/>
          </w:tcPr>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vi-VN"/>
              </w:rPr>
            </w:pPr>
            <w:r w:rsidRPr="00400EC5">
              <w:rPr>
                <w:rFonts w:ascii="Times New Roman" w:hAnsi="Times New Roman" w:cs="Times New Roman"/>
                <w:bCs/>
                <w:color w:val="0D0D0D" w:themeColor="text1" w:themeTint="F2"/>
                <w:sz w:val="26"/>
                <w:szCs w:val="26"/>
                <w:lang w:val="vi-VN"/>
              </w:rPr>
              <w:t>Tạo cảm xúc vui tươi, kết nối với chủ đề bài học.</w:t>
            </w:r>
          </w:p>
        </w:tc>
        <w:tc>
          <w:tcPr>
            <w:tcW w:w="2075" w:type="dxa"/>
          </w:tcPr>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nl-NL"/>
              </w:rPr>
            </w:pPr>
          </w:p>
        </w:tc>
      </w:tr>
      <w:tr w:rsidR="00400EC5" w:rsidRPr="00400EC5" w:rsidTr="00400EC5">
        <w:tc>
          <w:tcPr>
            <w:tcW w:w="9646" w:type="dxa"/>
            <w:gridSpan w:val="4"/>
          </w:tcPr>
          <w:p w:rsidR="00400EC5" w:rsidRPr="00400EC5" w:rsidRDefault="00400EC5" w:rsidP="000734C0">
            <w:pPr>
              <w:spacing w:line="288" w:lineRule="auto"/>
              <w:ind w:right="38"/>
              <w:rPr>
                <w:rFonts w:ascii="Times New Roman" w:hAnsi="Times New Roman" w:cs="Times New Roman"/>
                <w:b/>
                <w:color w:val="0D0D0D" w:themeColor="text1" w:themeTint="F2"/>
                <w:sz w:val="26"/>
                <w:szCs w:val="26"/>
                <w:lang w:val="vi-VN"/>
              </w:rPr>
            </w:pPr>
            <w:r w:rsidRPr="00400EC5">
              <w:rPr>
                <w:rFonts w:ascii="Times New Roman" w:hAnsi="Times New Roman" w:cs="Times New Roman"/>
                <w:b/>
                <w:color w:val="0D0D0D" w:themeColor="text1" w:themeTint="F2"/>
                <w:sz w:val="26"/>
                <w:szCs w:val="26"/>
                <w:lang w:val="vi-VN"/>
              </w:rPr>
              <w:t>B. KHÁM PHÁ</w:t>
            </w:r>
          </w:p>
        </w:tc>
      </w:tr>
      <w:tr w:rsidR="00400EC5" w:rsidRPr="00400EC5" w:rsidTr="00400EC5">
        <w:trPr>
          <w:gridAfter w:val="1"/>
          <w:wAfter w:w="16" w:type="dxa"/>
        </w:trPr>
        <w:tc>
          <w:tcPr>
            <w:tcW w:w="5035" w:type="dxa"/>
          </w:tcPr>
          <w:p w:rsidR="00400EC5" w:rsidRPr="00400EC5" w:rsidRDefault="00400EC5" w:rsidP="00400EC5">
            <w:pPr>
              <w:pStyle w:val="ListParagraph"/>
              <w:spacing w:line="288" w:lineRule="auto"/>
              <w:ind w:left="0" w:right="38"/>
              <w:jc w:val="both"/>
              <w:rPr>
                <w:rFonts w:ascii="Times New Roman" w:hAnsi="Times New Roman" w:cs="Times New Roman"/>
                <w:b/>
                <w:color w:val="0D0D0D" w:themeColor="text1" w:themeTint="F2"/>
                <w:sz w:val="26"/>
                <w:szCs w:val="26"/>
                <w:lang w:val="vi-VN"/>
              </w:rPr>
            </w:pPr>
            <w:r w:rsidRPr="00400EC5">
              <w:rPr>
                <w:rFonts w:ascii="Times New Roman" w:hAnsi="Times New Roman" w:cs="Times New Roman"/>
                <w:b/>
                <w:color w:val="0D0D0D" w:themeColor="text1" w:themeTint="F2"/>
                <w:sz w:val="26"/>
                <w:szCs w:val="26"/>
                <w:lang w:val="vi-VN"/>
              </w:rPr>
              <w:t>Hoạt động 1: Chia sẻ trải nghiệm cảm xúc của em.</w:t>
            </w:r>
          </w:p>
          <w:p w:rsidR="00400EC5" w:rsidRPr="00400EC5" w:rsidRDefault="00400EC5" w:rsidP="00400EC5">
            <w:pPr>
              <w:ind w:left="176" w:right="40" w:hanging="142"/>
              <w:jc w:val="both"/>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rPr>
              <w:t>-</w:t>
            </w:r>
            <w:r w:rsidRPr="00400EC5">
              <w:rPr>
                <w:rFonts w:ascii="Times New Roman" w:hAnsi="Times New Roman" w:cs="Times New Roman"/>
                <w:color w:val="0D0D0D" w:themeColor="text1" w:themeTint="F2"/>
                <w:sz w:val="26"/>
                <w:szCs w:val="26"/>
                <w:lang w:val="vi-VN"/>
              </w:rPr>
              <w:t xml:space="preserve"> HS đọc nhiệm vụ của hoạt động</w:t>
            </w:r>
            <w:r>
              <w:rPr>
                <w:rFonts w:ascii="Times New Roman" w:hAnsi="Times New Roman" w:cs="Times New Roman"/>
                <w:color w:val="0D0D0D" w:themeColor="text1" w:themeTint="F2"/>
                <w:sz w:val="26"/>
                <w:szCs w:val="26"/>
                <w:lang w:val="vi-VN"/>
              </w:rPr>
              <w:t xml:space="preserve"> 5.</w:t>
            </w:r>
          </w:p>
          <w:p w:rsidR="00400EC5" w:rsidRPr="00400EC5" w:rsidRDefault="00400EC5" w:rsidP="00400EC5">
            <w:pPr>
              <w:ind w:left="176" w:right="40" w:hanging="142"/>
              <w:jc w:val="both"/>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rPr>
              <w:t>-</w:t>
            </w:r>
            <w:r w:rsidRPr="00400EC5">
              <w:rPr>
                <w:rFonts w:ascii="Times New Roman" w:hAnsi="Times New Roman" w:cs="Times New Roman"/>
                <w:color w:val="0D0D0D" w:themeColor="text1" w:themeTint="F2"/>
                <w:sz w:val="26"/>
                <w:szCs w:val="26"/>
                <w:lang w:val="vi-VN"/>
              </w:rPr>
              <w:t xml:space="preserve"> HS làm việc nhóm 4, mỗi HS trong nhóm chọn ít nhất 1 hình ảnh cảm xúc bất kì (có thể chọn trùng hoặc khác nhau và có thể chọn nhiều cảm xúc để chia sẻ) và kể lại một tình huống mà em đã có cảm xúc đó.</w:t>
            </w:r>
          </w:p>
          <w:p w:rsidR="00400EC5" w:rsidRPr="00400EC5" w:rsidRDefault="00400EC5" w:rsidP="00400EC5">
            <w:pPr>
              <w:ind w:right="40"/>
              <w:jc w:val="both"/>
              <w:rPr>
                <w:rFonts w:ascii="Times New Roman" w:eastAsia="Times New Roman" w:hAnsi="Times New Roman" w:cs="Times New Roman"/>
                <w:bCs/>
                <w:i/>
                <w:color w:val="0D0D0D" w:themeColor="text1" w:themeTint="F2"/>
                <w:sz w:val="26"/>
                <w:szCs w:val="26"/>
                <w:lang w:val="vi-VN"/>
              </w:rPr>
            </w:pPr>
            <w:r w:rsidRPr="00400EC5">
              <w:rPr>
                <w:rFonts w:ascii="Times New Roman" w:eastAsia="Times New Roman" w:hAnsi="Times New Roman" w:cs="Times New Roman"/>
                <w:bCs/>
                <w:color w:val="0D0D0D" w:themeColor="text1" w:themeTint="F2"/>
                <w:sz w:val="26"/>
                <w:szCs w:val="26"/>
                <w:lang w:val="vi-VN"/>
              </w:rPr>
              <w:t xml:space="preserve">- HS thảo luận và kể lại một tình huống. </w:t>
            </w:r>
          </w:p>
          <w:p w:rsidR="00400EC5" w:rsidRPr="00400EC5" w:rsidRDefault="00400EC5" w:rsidP="00400EC5">
            <w:pPr>
              <w:ind w:left="176" w:right="40" w:hanging="142"/>
              <w:jc w:val="both"/>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rPr>
              <w:lastRenderedPageBreak/>
              <w:t>-</w:t>
            </w:r>
            <w:r w:rsidRPr="00400EC5">
              <w:rPr>
                <w:rFonts w:ascii="Times New Roman" w:hAnsi="Times New Roman" w:cs="Times New Roman"/>
                <w:color w:val="0D0D0D" w:themeColor="text1" w:themeTint="F2"/>
                <w:sz w:val="26"/>
                <w:szCs w:val="26"/>
                <w:lang w:val="vi-VN"/>
              </w:rPr>
              <w:t xml:space="preserve"> </w:t>
            </w:r>
            <w:proofErr w:type="spellStart"/>
            <w:r>
              <w:rPr>
                <w:rFonts w:ascii="Times New Roman" w:hAnsi="Times New Roman" w:cs="Times New Roman"/>
                <w:color w:val="0D0D0D" w:themeColor="text1" w:themeTint="F2"/>
                <w:sz w:val="26"/>
                <w:szCs w:val="26"/>
              </w:rPr>
              <w:t>Đại</w:t>
            </w:r>
            <w:proofErr w:type="spellEnd"/>
            <w:r>
              <w:rPr>
                <w:rFonts w:ascii="Times New Roman" w:hAnsi="Times New Roman" w:cs="Times New Roman"/>
                <w:color w:val="0D0D0D" w:themeColor="text1" w:themeTint="F2"/>
                <w:sz w:val="26"/>
                <w:szCs w:val="26"/>
              </w:rPr>
              <w:t xml:space="preserve"> </w:t>
            </w:r>
            <w:proofErr w:type="spellStart"/>
            <w:r>
              <w:rPr>
                <w:rFonts w:ascii="Times New Roman" w:hAnsi="Times New Roman" w:cs="Times New Roman"/>
                <w:color w:val="0D0D0D" w:themeColor="text1" w:themeTint="F2"/>
                <w:sz w:val="26"/>
                <w:szCs w:val="26"/>
              </w:rPr>
              <w:t>diện</w:t>
            </w:r>
            <w:proofErr w:type="spellEnd"/>
            <w:r w:rsidRPr="00400EC5">
              <w:rPr>
                <w:rFonts w:ascii="Times New Roman" w:hAnsi="Times New Roman" w:cs="Times New Roman"/>
                <w:color w:val="0D0D0D" w:themeColor="text1" w:themeTint="F2"/>
                <w:sz w:val="26"/>
                <w:szCs w:val="26"/>
                <w:lang w:val="vi-VN"/>
              </w:rPr>
              <w:t xml:space="preserve"> các nhóm chia sẻ trước lớp trải nghiệm cảm xúc của bản thân qua các tình huống cụ thể.</w:t>
            </w:r>
          </w:p>
          <w:p w:rsidR="00400EC5" w:rsidRPr="00400EC5" w:rsidRDefault="00400EC5" w:rsidP="00400EC5">
            <w:pPr>
              <w:spacing w:line="288" w:lineRule="auto"/>
              <w:ind w:right="38"/>
              <w:rPr>
                <w:rFonts w:ascii="Times New Roman" w:hAnsi="Times New Roman" w:cs="Times New Roman"/>
                <w:i/>
                <w:color w:val="0D0D0D" w:themeColor="text1" w:themeTint="F2"/>
                <w:sz w:val="26"/>
                <w:szCs w:val="26"/>
              </w:rPr>
            </w:pPr>
            <w:r>
              <w:rPr>
                <w:rFonts w:ascii="Times New Roman" w:hAnsi="Times New Roman" w:cs="Times New Roman"/>
                <w:color w:val="0D0D0D" w:themeColor="text1" w:themeTint="F2"/>
                <w:sz w:val="26"/>
                <w:szCs w:val="26"/>
              </w:rPr>
              <w:t>-</w:t>
            </w:r>
            <w:r w:rsidRPr="00400EC5">
              <w:rPr>
                <w:rFonts w:ascii="Times New Roman" w:hAnsi="Times New Roman" w:cs="Times New Roman"/>
                <w:color w:val="0D0D0D" w:themeColor="text1" w:themeTint="F2"/>
                <w:sz w:val="26"/>
                <w:szCs w:val="26"/>
                <w:lang w:val="vi-VN"/>
              </w:rPr>
              <w:t xml:space="preserve"> GV nhận xét, tổng kết hoạt động</w:t>
            </w:r>
            <w:r>
              <w:rPr>
                <w:rFonts w:ascii="Times New Roman" w:hAnsi="Times New Roman" w:cs="Times New Roman"/>
                <w:color w:val="0D0D0D" w:themeColor="text1" w:themeTint="F2"/>
                <w:sz w:val="26"/>
                <w:szCs w:val="26"/>
              </w:rPr>
              <w:t>.</w:t>
            </w:r>
          </w:p>
        </w:tc>
        <w:tc>
          <w:tcPr>
            <w:tcW w:w="2520" w:type="dxa"/>
          </w:tcPr>
          <w:p w:rsidR="00400EC5" w:rsidRPr="00400EC5" w:rsidRDefault="00400EC5" w:rsidP="00400EC5">
            <w:pPr>
              <w:ind w:right="40"/>
              <w:jc w:val="both"/>
              <w:rPr>
                <w:rFonts w:ascii="Times New Roman" w:hAnsi="Times New Roman" w:cs="Times New Roman"/>
                <w:color w:val="0D0D0D" w:themeColor="text1" w:themeTint="F2"/>
                <w:sz w:val="26"/>
                <w:szCs w:val="26"/>
                <w:lang w:val="vi-VN"/>
              </w:rPr>
            </w:pPr>
            <w:r w:rsidRPr="00400EC5">
              <w:rPr>
                <w:rFonts w:ascii="Times New Roman" w:hAnsi="Times New Roman" w:cs="Times New Roman"/>
                <w:color w:val="0D0D0D" w:themeColor="text1" w:themeTint="F2"/>
                <w:sz w:val="26"/>
                <w:szCs w:val="26"/>
                <w:lang w:val="vi-VN"/>
              </w:rPr>
              <w:lastRenderedPageBreak/>
              <w:t>Giúp HS có cơ hội chia sẻ trải nghiệm cảm xúc.</w:t>
            </w:r>
          </w:p>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vi-VN"/>
              </w:rPr>
            </w:pPr>
          </w:p>
        </w:tc>
        <w:tc>
          <w:tcPr>
            <w:tcW w:w="2075" w:type="dxa"/>
          </w:tcPr>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nl-NL"/>
              </w:rPr>
            </w:pPr>
          </w:p>
        </w:tc>
      </w:tr>
      <w:tr w:rsidR="00400EC5" w:rsidRPr="00400EC5" w:rsidTr="00400EC5">
        <w:trPr>
          <w:gridAfter w:val="1"/>
          <w:wAfter w:w="16" w:type="dxa"/>
        </w:trPr>
        <w:tc>
          <w:tcPr>
            <w:tcW w:w="5035" w:type="dxa"/>
          </w:tcPr>
          <w:p w:rsidR="00400EC5" w:rsidRPr="00400EC5" w:rsidRDefault="00400EC5" w:rsidP="00400EC5">
            <w:pPr>
              <w:ind w:right="40"/>
              <w:jc w:val="both"/>
              <w:rPr>
                <w:rFonts w:ascii="Times New Roman" w:hAnsi="Times New Roman" w:cs="Times New Roman"/>
                <w:b/>
                <w:bCs/>
                <w:color w:val="0D0D0D" w:themeColor="text1" w:themeTint="F2"/>
                <w:sz w:val="26"/>
                <w:szCs w:val="26"/>
                <w:lang w:val="vi-VN"/>
              </w:rPr>
            </w:pPr>
            <w:r w:rsidRPr="00400EC5">
              <w:rPr>
                <w:rFonts w:ascii="Times New Roman" w:hAnsi="Times New Roman" w:cs="Times New Roman"/>
                <w:b/>
                <w:bCs/>
                <w:color w:val="0D0D0D" w:themeColor="text1" w:themeTint="F2"/>
                <w:sz w:val="26"/>
                <w:szCs w:val="26"/>
                <w:lang w:val="vi-VN"/>
              </w:rPr>
              <w:lastRenderedPageBreak/>
              <w:t>Hoạt động 2: Tìm hiểu cách điều chỉnh cảm xúc, suy nghĩ của bản thân.</w:t>
            </w:r>
          </w:p>
          <w:p w:rsidR="00400EC5" w:rsidRPr="00400EC5" w:rsidRDefault="00400EC5" w:rsidP="00400EC5">
            <w:pPr>
              <w:ind w:right="40"/>
              <w:jc w:val="both"/>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rPr>
              <w:t>-</w:t>
            </w:r>
            <w:r w:rsidRPr="00400EC5">
              <w:rPr>
                <w:rFonts w:ascii="Times New Roman" w:hAnsi="Times New Roman" w:cs="Times New Roman"/>
                <w:color w:val="0D0D0D" w:themeColor="text1" w:themeTint="F2"/>
                <w:sz w:val="26"/>
                <w:szCs w:val="26"/>
                <w:lang w:val="vi-VN"/>
              </w:rPr>
              <w:t xml:space="preserve"> HS đọc nhiệm vụ của hoạt độ</w:t>
            </w:r>
            <w:r>
              <w:rPr>
                <w:rFonts w:ascii="Times New Roman" w:hAnsi="Times New Roman" w:cs="Times New Roman"/>
                <w:color w:val="0D0D0D" w:themeColor="text1" w:themeTint="F2"/>
                <w:sz w:val="26"/>
                <w:szCs w:val="26"/>
                <w:lang w:val="vi-VN"/>
              </w:rPr>
              <w:t>ng 6.</w:t>
            </w:r>
          </w:p>
          <w:p w:rsidR="00400EC5" w:rsidRPr="00400EC5" w:rsidRDefault="00400EC5" w:rsidP="00400EC5">
            <w:pPr>
              <w:ind w:right="4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w:t>
            </w:r>
            <w:r w:rsidRPr="00400EC5">
              <w:rPr>
                <w:rFonts w:ascii="Times New Roman" w:hAnsi="Times New Roman" w:cs="Times New Roman"/>
                <w:color w:val="0D0D0D" w:themeColor="text1" w:themeTint="F2"/>
                <w:sz w:val="26"/>
                <w:szCs w:val="26"/>
                <w:lang w:val="vi-VN"/>
              </w:rPr>
              <w:t xml:space="preserve"> HS hoạt động nhóm đôi, thảo luận các hình ảnh minh hoạ những cách điều chỉnh cảm xúc, suy nghĩ tiêu cực và dự đoán cách mà các bạn nhỏ trong tranh đang làm để điều chỉnh cảm xúc, suy nghĩ của bản thân</w:t>
            </w:r>
            <w:r>
              <w:rPr>
                <w:rFonts w:ascii="Times New Roman" w:hAnsi="Times New Roman" w:cs="Times New Roman"/>
                <w:color w:val="0D0D0D" w:themeColor="text1" w:themeTint="F2"/>
                <w:sz w:val="26"/>
                <w:szCs w:val="26"/>
              </w:rPr>
              <w:t>.</w:t>
            </w:r>
          </w:p>
          <w:p w:rsidR="00400EC5" w:rsidRPr="00400EC5" w:rsidRDefault="00400EC5" w:rsidP="00400EC5">
            <w:pPr>
              <w:ind w:right="4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lang w:val="vi-VN"/>
              </w:rPr>
              <w:t xml:space="preserve">- HS </w:t>
            </w:r>
            <w:r w:rsidRPr="00400EC5">
              <w:rPr>
                <w:rFonts w:ascii="Times New Roman" w:hAnsi="Times New Roman" w:cs="Times New Roman"/>
                <w:color w:val="0D0D0D" w:themeColor="text1" w:themeTint="F2"/>
                <w:sz w:val="26"/>
                <w:szCs w:val="26"/>
                <w:lang w:val="vi-VN"/>
              </w:rPr>
              <w:t>mô tả cách mà các bạn trong tranh đã thực hiện, các nhóm khác góp ý</w:t>
            </w:r>
            <w:r>
              <w:rPr>
                <w:rFonts w:ascii="Times New Roman" w:hAnsi="Times New Roman" w:cs="Times New Roman"/>
                <w:color w:val="0D0D0D" w:themeColor="text1" w:themeTint="F2"/>
                <w:sz w:val="26"/>
                <w:szCs w:val="26"/>
              </w:rPr>
              <w:t>.</w:t>
            </w:r>
          </w:p>
          <w:p w:rsidR="00400EC5" w:rsidRPr="00400EC5" w:rsidRDefault="00400EC5" w:rsidP="00400EC5">
            <w:pPr>
              <w:ind w:right="40"/>
              <w:jc w:val="both"/>
              <w:rPr>
                <w:rFonts w:ascii="Times New Roman" w:hAnsi="Times New Roman" w:cs="Times New Roman"/>
                <w:i/>
                <w:color w:val="0D0D0D" w:themeColor="text1" w:themeTint="F2"/>
                <w:sz w:val="26"/>
                <w:szCs w:val="26"/>
                <w:lang w:val="vi-VN"/>
              </w:rPr>
            </w:pPr>
            <w:r>
              <w:rPr>
                <w:rFonts w:ascii="Times New Roman" w:hAnsi="Times New Roman" w:cs="Times New Roman"/>
                <w:color w:val="0D0D0D" w:themeColor="text1" w:themeTint="F2"/>
                <w:sz w:val="26"/>
                <w:szCs w:val="26"/>
              </w:rPr>
              <w:t>-</w:t>
            </w:r>
            <w:r w:rsidRPr="00400EC5">
              <w:rPr>
                <w:rFonts w:ascii="Times New Roman" w:hAnsi="Times New Roman" w:cs="Times New Roman"/>
                <w:color w:val="0D0D0D" w:themeColor="text1" w:themeTint="F2"/>
                <w:sz w:val="26"/>
                <w:szCs w:val="26"/>
                <w:lang w:val="vi-VN"/>
              </w:rPr>
              <w:t xml:space="preserve"> HS chia sẻ trước lớp về cách điều chỉnh cảm xúc, suy nghĩ tiêu cực mà em thấy phù hợp với bản thân. </w:t>
            </w:r>
          </w:p>
          <w:p w:rsidR="00400EC5" w:rsidRPr="00400EC5" w:rsidRDefault="00400EC5" w:rsidP="00400EC5">
            <w:pPr>
              <w:ind w:right="40"/>
              <w:jc w:val="both"/>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rPr>
              <w:t>-</w:t>
            </w:r>
            <w:r w:rsidRPr="00400EC5">
              <w:rPr>
                <w:rFonts w:ascii="Times New Roman" w:hAnsi="Times New Roman" w:cs="Times New Roman"/>
                <w:color w:val="0D0D0D" w:themeColor="text1" w:themeTint="F2"/>
                <w:sz w:val="26"/>
                <w:szCs w:val="26"/>
                <w:lang w:val="vi-VN"/>
              </w:rPr>
              <w:t xml:space="preserve"> GV đặt câu hỏi và mời HS trả lời:</w:t>
            </w:r>
          </w:p>
          <w:p w:rsidR="00400EC5" w:rsidRPr="00400EC5" w:rsidRDefault="00400EC5" w:rsidP="00400EC5">
            <w:pPr>
              <w:ind w:right="40"/>
              <w:jc w:val="both"/>
              <w:rPr>
                <w:rFonts w:ascii="Times New Roman" w:hAnsi="Times New Roman" w:cs="Times New Roman"/>
                <w:i/>
                <w:color w:val="0D0D0D" w:themeColor="text1" w:themeTint="F2"/>
                <w:sz w:val="26"/>
                <w:szCs w:val="26"/>
                <w:lang w:val="vi-VN"/>
              </w:rPr>
            </w:pPr>
            <w:r w:rsidRPr="00400EC5">
              <w:rPr>
                <w:rFonts w:ascii="Times New Roman" w:hAnsi="Times New Roman" w:cs="Times New Roman"/>
                <w:i/>
                <w:color w:val="0D0D0D" w:themeColor="text1" w:themeTint="F2"/>
                <w:sz w:val="26"/>
                <w:szCs w:val="26"/>
                <w:lang w:val="vi-VN"/>
              </w:rPr>
              <w:t>+ Các cách điều chỉnh cảm xúc, suy nghĩ này em sẽ dử dụng khi nào?</w:t>
            </w:r>
          </w:p>
          <w:p w:rsidR="00400EC5" w:rsidRPr="00400EC5" w:rsidRDefault="00400EC5" w:rsidP="00400EC5">
            <w:pPr>
              <w:ind w:right="40"/>
              <w:jc w:val="both"/>
              <w:rPr>
                <w:rFonts w:ascii="Times New Roman" w:hAnsi="Times New Roman" w:cs="Times New Roman"/>
                <w:i/>
                <w:color w:val="0D0D0D" w:themeColor="text1" w:themeTint="F2"/>
                <w:sz w:val="26"/>
                <w:szCs w:val="26"/>
                <w:lang w:val="vi-VN"/>
              </w:rPr>
            </w:pPr>
            <w:r w:rsidRPr="00400EC5">
              <w:rPr>
                <w:rFonts w:ascii="Times New Roman" w:hAnsi="Times New Roman" w:cs="Times New Roman"/>
                <w:i/>
                <w:color w:val="0D0D0D" w:themeColor="text1" w:themeTint="F2"/>
                <w:sz w:val="26"/>
                <w:szCs w:val="26"/>
                <w:lang w:val="vi-VN"/>
              </w:rPr>
              <w:t>+ Ngoài những cách trên, em còn cách nào khác để điều chỉnh cảm xúc và suy nghĩ của bản thân?</w:t>
            </w:r>
          </w:p>
          <w:p w:rsidR="00400EC5" w:rsidRPr="00400EC5" w:rsidRDefault="00400EC5" w:rsidP="00400EC5">
            <w:pPr>
              <w:spacing w:line="288" w:lineRule="auto"/>
              <w:ind w:right="38"/>
              <w:rPr>
                <w:rFonts w:ascii="Times New Roman" w:hAnsi="Times New Roman" w:cs="Times New Roman"/>
                <w:i/>
                <w:color w:val="0D0D0D" w:themeColor="text1" w:themeTint="F2"/>
                <w:sz w:val="26"/>
                <w:szCs w:val="26"/>
              </w:rPr>
            </w:pPr>
            <w:r>
              <w:rPr>
                <w:rFonts w:ascii="Times New Roman" w:hAnsi="Times New Roman" w:cs="Times New Roman"/>
                <w:color w:val="0D0D0D" w:themeColor="text1" w:themeTint="F2"/>
                <w:sz w:val="26"/>
                <w:szCs w:val="26"/>
              </w:rPr>
              <w:t>-</w:t>
            </w:r>
            <w:r w:rsidRPr="00400EC5">
              <w:rPr>
                <w:rFonts w:ascii="Times New Roman" w:hAnsi="Times New Roman" w:cs="Times New Roman"/>
                <w:color w:val="0D0D0D" w:themeColor="text1" w:themeTint="F2"/>
                <w:sz w:val="26"/>
                <w:szCs w:val="26"/>
                <w:lang w:val="vi-VN"/>
              </w:rPr>
              <w:t xml:space="preserve"> GV nhận xét, tổng kết hoạt động</w:t>
            </w:r>
            <w:r>
              <w:rPr>
                <w:rFonts w:ascii="Times New Roman" w:hAnsi="Times New Roman" w:cs="Times New Roman"/>
                <w:color w:val="0D0D0D" w:themeColor="text1" w:themeTint="F2"/>
                <w:sz w:val="26"/>
                <w:szCs w:val="26"/>
              </w:rPr>
              <w:t>.</w:t>
            </w:r>
          </w:p>
        </w:tc>
        <w:tc>
          <w:tcPr>
            <w:tcW w:w="2520" w:type="dxa"/>
          </w:tcPr>
          <w:p w:rsidR="00400EC5" w:rsidRPr="00400EC5" w:rsidRDefault="00400EC5" w:rsidP="00400EC5">
            <w:pPr>
              <w:spacing w:line="288" w:lineRule="auto"/>
              <w:ind w:right="38"/>
              <w:jc w:val="both"/>
              <w:rPr>
                <w:rFonts w:ascii="Times New Roman" w:eastAsia="Times New Roman" w:hAnsi="Times New Roman" w:cs="Times New Roman"/>
                <w:bCs/>
                <w:color w:val="0D0D0D" w:themeColor="text1" w:themeTint="F2"/>
                <w:sz w:val="26"/>
                <w:szCs w:val="26"/>
                <w:lang w:val="vi-VN"/>
              </w:rPr>
            </w:pPr>
            <w:r w:rsidRPr="00400EC5">
              <w:rPr>
                <w:rFonts w:ascii="Times New Roman" w:eastAsia="Times New Roman" w:hAnsi="Times New Roman" w:cs="Times New Roman"/>
                <w:color w:val="0D0D0D" w:themeColor="text1" w:themeTint="F2"/>
                <w:sz w:val="26"/>
                <w:szCs w:val="26"/>
                <w:lang w:val="nl-NL"/>
              </w:rPr>
              <w:t>Giúp</w:t>
            </w:r>
            <w:r w:rsidRPr="00400EC5">
              <w:rPr>
                <w:rFonts w:ascii="Times New Roman" w:eastAsia="Times New Roman" w:hAnsi="Times New Roman" w:cs="Times New Roman"/>
                <w:color w:val="0D0D0D" w:themeColor="text1" w:themeTint="F2"/>
                <w:sz w:val="26"/>
                <w:szCs w:val="26"/>
                <w:lang w:val="vi-VN"/>
              </w:rPr>
              <w:t xml:space="preserve"> HS t</w:t>
            </w:r>
            <w:r w:rsidRPr="00400EC5">
              <w:rPr>
                <w:rFonts w:ascii="Times New Roman" w:eastAsia="Times New Roman" w:hAnsi="Times New Roman" w:cs="Times New Roman"/>
                <w:color w:val="0D0D0D" w:themeColor="text1" w:themeTint="F2"/>
                <w:sz w:val="26"/>
                <w:szCs w:val="26"/>
                <w:lang w:val="nl-NL"/>
              </w:rPr>
              <w:t xml:space="preserve">ìm hiểu cách điều chỉnh cảm xúc, suy nghĩ của bản </w:t>
            </w:r>
            <w:r w:rsidRPr="00400EC5">
              <w:rPr>
                <w:rFonts w:ascii="Times New Roman" w:eastAsia="Times New Roman" w:hAnsi="Times New Roman" w:cs="Times New Roman"/>
                <w:color w:val="0D0D0D" w:themeColor="text1" w:themeTint="F2"/>
                <w:sz w:val="26"/>
                <w:szCs w:val="26"/>
                <w:lang w:val="vi-VN"/>
              </w:rPr>
              <w:t>thân.</w:t>
            </w:r>
          </w:p>
        </w:tc>
        <w:tc>
          <w:tcPr>
            <w:tcW w:w="2075" w:type="dxa"/>
          </w:tcPr>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nl-NL"/>
              </w:rPr>
            </w:pPr>
          </w:p>
        </w:tc>
      </w:tr>
      <w:tr w:rsidR="00400EC5" w:rsidRPr="00400EC5" w:rsidTr="00400EC5">
        <w:trPr>
          <w:gridAfter w:val="1"/>
          <w:wAfter w:w="16" w:type="dxa"/>
        </w:trPr>
        <w:tc>
          <w:tcPr>
            <w:tcW w:w="5035" w:type="dxa"/>
          </w:tcPr>
          <w:p w:rsidR="00400EC5" w:rsidRPr="00400EC5" w:rsidRDefault="00400EC5" w:rsidP="00400EC5">
            <w:pPr>
              <w:spacing w:line="288" w:lineRule="auto"/>
              <w:ind w:right="38"/>
              <w:jc w:val="both"/>
              <w:rPr>
                <w:rFonts w:ascii="Times New Roman" w:hAnsi="Times New Roman" w:cs="Times New Roman"/>
                <w:b/>
                <w:color w:val="0D0D0D" w:themeColor="text1" w:themeTint="F2"/>
                <w:sz w:val="26"/>
                <w:szCs w:val="26"/>
                <w:lang w:val="vi-VN"/>
              </w:rPr>
            </w:pPr>
            <w:r w:rsidRPr="00400EC5">
              <w:rPr>
                <w:rFonts w:ascii="Times New Roman" w:hAnsi="Times New Roman" w:cs="Times New Roman"/>
                <w:b/>
                <w:color w:val="0D0D0D" w:themeColor="text1" w:themeTint="F2"/>
                <w:sz w:val="26"/>
                <w:szCs w:val="26"/>
                <w:lang w:val="vi-VN"/>
              </w:rPr>
              <w:t>Hoạt động nối tiếp</w:t>
            </w:r>
          </w:p>
          <w:p w:rsidR="00400EC5" w:rsidRPr="00400EC5" w:rsidRDefault="00400EC5" w:rsidP="00400EC5">
            <w:pPr>
              <w:ind w:right="40"/>
              <w:jc w:val="both"/>
              <w:rPr>
                <w:rFonts w:ascii="Times New Roman" w:eastAsia="Times New Roman" w:hAnsi="Times New Roman" w:cs="Times New Roman"/>
                <w:bCs/>
                <w:i/>
                <w:color w:val="0D0D0D" w:themeColor="text1" w:themeTint="F2"/>
                <w:sz w:val="26"/>
                <w:szCs w:val="26"/>
                <w:lang w:val="vi-VN"/>
              </w:rPr>
            </w:pPr>
            <w:r w:rsidRPr="00400EC5">
              <w:rPr>
                <w:rFonts w:ascii="Times New Roman" w:eastAsia="Times New Roman" w:hAnsi="Times New Roman" w:cs="Times New Roman"/>
                <w:color w:val="0D0D0D" w:themeColor="text1" w:themeTint="F2"/>
                <w:sz w:val="26"/>
                <w:szCs w:val="26"/>
                <w:lang w:val="nl-NL"/>
              </w:rPr>
              <w:t xml:space="preserve">- </w:t>
            </w:r>
            <w:r w:rsidRPr="00400EC5">
              <w:rPr>
                <w:rFonts w:ascii="Times New Roman" w:eastAsia="Times New Roman" w:hAnsi="Times New Roman" w:cs="Times New Roman"/>
                <w:color w:val="0D0D0D" w:themeColor="text1" w:themeTint="F2"/>
                <w:sz w:val="26"/>
                <w:szCs w:val="26"/>
                <w:lang w:val="vi-VN"/>
              </w:rPr>
              <w:t>HS</w:t>
            </w:r>
            <w:r w:rsidRPr="00400EC5">
              <w:rPr>
                <w:rFonts w:ascii="Times New Roman" w:eastAsia="Times New Roman" w:hAnsi="Times New Roman" w:cs="Times New Roman"/>
                <w:color w:val="0D0D0D" w:themeColor="text1" w:themeTint="F2"/>
                <w:sz w:val="26"/>
                <w:szCs w:val="26"/>
                <w:lang w:val="nl-NL"/>
              </w:rPr>
              <w:t xml:space="preserve"> nhắc lại điều chúng ta đã cùng chia sẻ, trải nghiệm trong tiết </w:t>
            </w:r>
            <w:r w:rsidRPr="00400EC5">
              <w:rPr>
                <w:rFonts w:ascii="Times New Roman" w:eastAsia="Times New Roman" w:hAnsi="Times New Roman" w:cs="Times New Roman"/>
                <w:color w:val="0D0D0D" w:themeColor="text1" w:themeTint="F2"/>
                <w:sz w:val="26"/>
                <w:szCs w:val="26"/>
                <w:lang w:val="vi-VN"/>
              </w:rPr>
              <w:t>học: “</w:t>
            </w:r>
            <w:r w:rsidRPr="00400EC5">
              <w:rPr>
                <w:rFonts w:ascii="Times New Roman" w:eastAsia="Times New Roman" w:hAnsi="Times New Roman" w:cs="Times New Roman"/>
                <w:bCs/>
                <w:i/>
                <w:color w:val="0D0D0D" w:themeColor="text1" w:themeTint="F2"/>
                <w:sz w:val="26"/>
                <w:szCs w:val="26"/>
                <w:lang w:val="vi-VN"/>
              </w:rPr>
              <w:t>Chúng ta cùng tìm hiểu và trải nghiệm về các cảm xúc của bản thân và cách điều chỉnh cảm xúc, suy nghĩ tiêu cực.”</w:t>
            </w:r>
          </w:p>
          <w:p w:rsidR="00400EC5" w:rsidRPr="00400EC5" w:rsidRDefault="00400EC5" w:rsidP="00400EC5">
            <w:pPr>
              <w:spacing w:line="288" w:lineRule="auto"/>
              <w:ind w:right="38"/>
              <w:rPr>
                <w:rFonts w:ascii="Times New Roman" w:hAnsi="Times New Roman" w:cs="Times New Roman"/>
                <w:bCs/>
                <w:color w:val="0D0D0D" w:themeColor="text1" w:themeTint="F2"/>
                <w:sz w:val="26"/>
                <w:szCs w:val="26"/>
                <w:lang w:val="vi-VN"/>
              </w:rPr>
            </w:pPr>
            <w:r w:rsidRPr="00400EC5">
              <w:rPr>
                <w:rFonts w:ascii="Times New Roman" w:eastAsia="Times New Roman" w:hAnsi="Times New Roman" w:cs="Times New Roman"/>
                <w:color w:val="0D0D0D" w:themeColor="text1" w:themeTint="F2"/>
                <w:sz w:val="26"/>
                <w:szCs w:val="26"/>
                <w:lang w:val="nl-NL"/>
              </w:rPr>
              <w:t xml:space="preserve">-  GV nhấn mạnh: </w:t>
            </w:r>
            <w:r w:rsidRPr="00400EC5">
              <w:rPr>
                <w:rFonts w:ascii="Times New Roman" w:eastAsia="Times New Roman" w:hAnsi="Times New Roman" w:cs="Times New Roman"/>
                <w:i/>
                <w:color w:val="0D0D0D" w:themeColor="text1" w:themeTint="F2"/>
                <w:sz w:val="26"/>
                <w:szCs w:val="26"/>
                <w:lang w:val="nl-NL"/>
              </w:rPr>
              <w:t>Mỗi người đều có những cảm xúc, suy nghĩ riêng, các em hãy duy trì những cảm xúc, suy nghĩ tích cực để sống khoẻ mạnh hơn.</w:t>
            </w:r>
          </w:p>
        </w:tc>
        <w:tc>
          <w:tcPr>
            <w:tcW w:w="2520" w:type="dxa"/>
          </w:tcPr>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vi-VN"/>
              </w:rPr>
            </w:pPr>
          </w:p>
        </w:tc>
        <w:tc>
          <w:tcPr>
            <w:tcW w:w="2075" w:type="dxa"/>
          </w:tcPr>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vi-VN"/>
              </w:rPr>
            </w:pPr>
          </w:p>
        </w:tc>
      </w:tr>
      <w:tr w:rsidR="00400EC5" w:rsidRPr="00400EC5" w:rsidTr="00400EC5">
        <w:tc>
          <w:tcPr>
            <w:tcW w:w="9646" w:type="dxa"/>
            <w:gridSpan w:val="4"/>
          </w:tcPr>
          <w:p w:rsidR="00400EC5" w:rsidRPr="00400EC5" w:rsidRDefault="00400EC5" w:rsidP="00400EC5">
            <w:pPr>
              <w:spacing w:line="288" w:lineRule="auto"/>
              <w:ind w:right="38"/>
              <w:jc w:val="center"/>
              <w:rPr>
                <w:rFonts w:ascii="Times New Roman" w:eastAsia="Times New Roman" w:hAnsi="Times New Roman" w:cs="Times New Roman"/>
                <w:b/>
                <w:color w:val="0D0D0D" w:themeColor="text1" w:themeTint="F2"/>
                <w:sz w:val="26"/>
                <w:szCs w:val="26"/>
              </w:rPr>
            </w:pPr>
            <w:r w:rsidRPr="00400EC5">
              <w:rPr>
                <w:rFonts w:ascii="Times New Roman" w:eastAsia="Times New Roman" w:hAnsi="Times New Roman" w:cs="Times New Roman"/>
                <w:b/>
                <w:color w:val="0D0D0D" w:themeColor="text1" w:themeTint="F2"/>
                <w:sz w:val="26"/>
                <w:szCs w:val="26"/>
              </w:rPr>
              <w:t>TIẾT 3</w:t>
            </w:r>
          </w:p>
        </w:tc>
      </w:tr>
      <w:tr w:rsidR="00400EC5" w:rsidRPr="00400EC5" w:rsidTr="00400EC5">
        <w:trPr>
          <w:gridAfter w:val="1"/>
          <w:wAfter w:w="16" w:type="dxa"/>
        </w:trPr>
        <w:tc>
          <w:tcPr>
            <w:tcW w:w="5035" w:type="dxa"/>
          </w:tcPr>
          <w:p w:rsidR="00400EC5" w:rsidRPr="00400EC5" w:rsidRDefault="00400EC5" w:rsidP="00400EC5">
            <w:pPr>
              <w:spacing w:line="288" w:lineRule="auto"/>
              <w:ind w:right="38"/>
              <w:jc w:val="both"/>
              <w:rPr>
                <w:rFonts w:ascii="Times New Roman" w:hAnsi="Times New Roman" w:cs="Times New Roman"/>
                <w:b/>
                <w:color w:val="0D0D0D" w:themeColor="text1" w:themeTint="F2"/>
                <w:sz w:val="26"/>
                <w:szCs w:val="26"/>
                <w:lang w:val="vi-VN"/>
              </w:rPr>
            </w:pPr>
            <w:r w:rsidRPr="00400EC5">
              <w:rPr>
                <w:rFonts w:ascii="Times New Roman" w:hAnsi="Times New Roman" w:cs="Times New Roman"/>
                <w:b/>
                <w:color w:val="0D0D0D" w:themeColor="text1" w:themeTint="F2"/>
                <w:sz w:val="26"/>
                <w:szCs w:val="26"/>
                <w:lang w:val="vi-VN"/>
              </w:rPr>
              <w:t>Hoạt động 1: Báo cáo sơ kết công tác tuần qua:</w:t>
            </w:r>
          </w:p>
          <w:p w:rsidR="00400EC5" w:rsidRPr="00400EC5" w:rsidRDefault="00400EC5" w:rsidP="00400EC5">
            <w:pPr>
              <w:pStyle w:val="ListParagraph"/>
              <w:numPr>
                <w:ilvl w:val="0"/>
                <w:numId w:val="4"/>
              </w:numPr>
              <w:spacing w:line="288" w:lineRule="auto"/>
              <w:ind w:left="142" w:right="38" w:hanging="142"/>
              <w:jc w:val="both"/>
              <w:rPr>
                <w:rFonts w:ascii="Times New Roman" w:hAnsi="Times New Roman" w:cs="Times New Roman"/>
                <w:bCs/>
                <w:iCs/>
                <w:color w:val="0D0D0D" w:themeColor="text1" w:themeTint="F2"/>
                <w:sz w:val="26"/>
                <w:szCs w:val="26"/>
                <w:lang w:val="nl-NL"/>
              </w:rPr>
            </w:pPr>
            <w:r w:rsidRPr="00400EC5">
              <w:rPr>
                <w:rFonts w:ascii="Times New Roman" w:eastAsia="Times New Roman" w:hAnsi="Times New Roman" w:cs="Times New Roman"/>
                <w:color w:val="0D0D0D" w:themeColor="text1" w:themeTint="F2"/>
                <w:sz w:val="26"/>
                <w:szCs w:val="26"/>
                <w:lang w:val="nl-NL"/>
              </w:rPr>
              <w:t>GV yêu cầu các trưởng ban báo cáo:</w:t>
            </w:r>
          </w:p>
          <w:p w:rsidR="00400EC5" w:rsidRPr="00400EC5" w:rsidRDefault="00400EC5" w:rsidP="00400EC5">
            <w:pPr>
              <w:pStyle w:val="ListParagraph"/>
              <w:ind w:right="38"/>
              <w:jc w:val="both"/>
              <w:rPr>
                <w:rFonts w:ascii="Times New Roman" w:hAnsi="Times New Roman" w:cs="Times New Roman"/>
                <w:bCs/>
                <w:iCs/>
                <w:color w:val="0D0D0D" w:themeColor="text1" w:themeTint="F2"/>
                <w:sz w:val="26"/>
                <w:szCs w:val="26"/>
                <w:lang w:val="nl-NL"/>
              </w:rPr>
            </w:pPr>
            <w:r w:rsidRPr="00400EC5">
              <w:rPr>
                <w:rFonts w:ascii="Times New Roman" w:hAnsi="Times New Roman" w:cs="Times New Roman"/>
                <w:bCs/>
                <w:iCs/>
                <w:color w:val="0D0D0D" w:themeColor="text1" w:themeTint="F2"/>
                <w:sz w:val="26"/>
                <w:szCs w:val="26"/>
                <w:lang w:val="nl-NL"/>
              </w:rPr>
              <w:t>+ Đi học chuyên cần:</w:t>
            </w:r>
          </w:p>
          <w:p w:rsidR="00400EC5" w:rsidRPr="00400EC5" w:rsidRDefault="00400EC5" w:rsidP="00400EC5">
            <w:pPr>
              <w:pStyle w:val="ListParagraph"/>
              <w:ind w:right="38"/>
              <w:jc w:val="both"/>
              <w:rPr>
                <w:rFonts w:ascii="Times New Roman" w:hAnsi="Times New Roman" w:cs="Times New Roman"/>
                <w:bCs/>
                <w:iCs/>
                <w:color w:val="0D0D0D" w:themeColor="text1" w:themeTint="F2"/>
                <w:sz w:val="26"/>
                <w:szCs w:val="26"/>
                <w:lang w:val="nl-NL"/>
              </w:rPr>
            </w:pPr>
            <w:r w:rsidRPr="00400EC5">
              <w:rPr>
                <w:rFonts w:ascii="Times New Roman" w:hAnsi="Times New Roman" w:cs="Times New Roman"/>
                <w:bCs/>
                <w:iCs/>
                <w:color w:val="0D0D0D" w:themeColor="text1" w:themeTint="F2"/>
                <w:sz w:val="26"/>
                <w:szCs w:val="26"/>
                <w:lang w:val="nl-NL"/>
              </w:rPr>
              <w:t>+ Tác phong , đồng phục .</w:t>
            </w:r>
          </w:p>
          <w:p w:rsidR="00400EC5" w:rsidRPr="00400EC5" w:rsidRDefault="00400EC5" w:rsidP="00400EC5">
            <w:pPr>
              <w:pStyle w:val="ListParagraph"/>
              <w:ind w:right="38"/>
              <w:jc w:val="both"/>
              <w:rPr>
                <w:rFonts w:ascii="Times New Roman" w:hAnsi="Times New Roman" w:cs="Times New Roman"/>
                <w:bCs/>
                <w:iCs/>
                <w:color w:val="0D0D0D" w:themeColor="text1" w:themeTint="F2"/>
                <w:sz w:val="26"/>
                <w:szCs w:val="26"/>
                <w:lang w:val="nl-NL"/>
              </w:rPr>
            </w:pPr>
            <w:r w:rsidRPr="00400EC5">
              <w:rPr>
                <w:rFonts w:ascii="Times New Roman" w:hAnsi="Times New Roman" w:cs="Times New Roman"/>
                <w:bCs/>
                <w:iCs/>
                <w:color w:val="0D0D0D" w:themeColor="text1" w:themeTint="F2"/>
                <w:sz w:val="26"/>
                <w:szCs w:val="26"/>
                <w:lang w:val="nl-NL"/>
              </w:rPr>
              <w:t xml:space="preserve">+ Chuẩn bị bài, đồ dùng học tập  </w:t>
            </w:r>
          </w:p>
          <w:p w:rsidR="00400EC5" w:rsidRPr="00400EC5" w:rsidRDefault="00400EC5" w:rsidP="00400EC5">
            <w:pPr>
              <w:pStyle w:val="ListParagraph"/>
              <w:ind w:right="38"/>
              <w:jc w:val="both"/>
              <w:rPr>
                <w:rFonts w:ascii="Times New Roman" w:hAnsi="Times New Roman" w:cs="Times New Roman"/>
                <w:bCs/>
                <w:iCs/>
                <w:color w:val="0D0D0D" w:themeColor="text1" w:themeTint="F2"/>
                <w:sz w:val="26"/>
                <w:szCs w:val="26"/>
                <w:lang w:val="nl-NL"/>
              </w:rPr>
            </w:pPr>
            <w:r w:rsidRPr="00400EC5">
              <w:rPr>
                <w:rFonts w:ascii="Times New Roman" w:hAnsi="Times New Roman" w:cs="Times New Roman"/>
                <w:bCs/>
                <w:iCs/>
                <w:color w:val="0D0D0D" w:themeColor="text1" w:themeTint="F2"/>
                <w:sz w:val="26"/>
                <w:szCs w:val="26"/>
                <w:lang w:val="nl-NL"/>
              </w:rPr>
              <w:t xml:space="preserve">+ Vệ sinh. </w:t>
            </w:r>
          </w:p>
          <w:p w:rsidR="00400EC5" w:rsidRPr="00400EC5" w:rsidRDefault="00400EC5" w:rsidP="00400EC5">
            <w:pPr>
              <w:pStyle w:val="ListParagraph"/>
              <w:ind w:right="38"/>
              <w:jc w:val="both"/>
              <w:rPr>
                <w:rFonts w:ascii="Times New Roman" w:hAnsi="Times New Roman" w:cs="Times New Roman"/>
                <w:bCs/>
                <w:iCs/>
                <w:color w:val="0D0D0D" w:themeColor="text1" w:themeTint="F2"/>
                <w:sz w:val="26"/>
                <w:szCs w:val="26"/>
                <w:lang w:val="nl-NL"/>
              </w:rPr>
            </w:pPr>
            <w:r w:rsidRPr="00400EC5">
              <w:rPr>
                <w:rFonts w:ascii="Times New Roman" w:hAnsi="Times New Roman" w:cs="Times New Roman"/>
                <w:bCs/>
                <w:iCs/>
                <w:color w:val="0D0D0D" w:themeColor="text1" w:themeTint="F2"/>
                <w:sz w:val="26"/>
                <w:szCs w:val="26"/>
                <w:lang w:val="nl-NL"/>
              </w:rPr>
              <w:lastRenderedPageBreak/>
              <w:t>+ GV nhận xét qua 1 tuần học:</w:t>
            </w:r>
          </w:p>
          <w:p w:rsidR="00400EC5" w:rsidRPr="00400EC5" w:rsidRDefault="00400EC5" w:rsidP="00400EC5">
            <w:pPr>
              <w:pStyle w:val="ListParagraph"/>
              <w:numPr>
                <w:ilvl w:val="0"/>
                <w:numId w:val="4"/>
              </w:numPr>
              <w:spacing w:line="288" w:lineRule="auto"/>
              <w:ind w:left="142" w:right="38" w:hanging="142"/>
              <w:jc w:val="both"/>
              <w:rPr>
                <w:rFonts w:ascii="Times New Roman" w:eastAsia="Times New Roman" w:hAnsi="Times New Roman" w:cs="Times New Roman"/>
                <w:color w:val="0D0D0D" w:themeColor="text1" w:themeTint="F2"/>
                <w:sz w:val="26"/>
                <w:szCs w:val="26"/>
                <w:lang w:val="nl-NL"/>
              </w:rPr>
            </w:pPr>
            <w:r w:rsidRPr="00400EC5">
              <w:rPr>
                <w:rFonts w:ascii="Times New Roman" w:eastAsia="Times New Roman" w:hAnsi="Times New Roman" w:cs="Times New Roman"/>
                <w:color w:val="0D0D0D" w:themeColor="text1" w:themeTint="F2"/>
                <w:sz w:val="26"/>
                <w:szCs w:val="26"/>
                <w:lang w:val="nl-NL"/>
              </w:rPr>
              <w:t>Tuyên dương: GV tuyên dương cá nhân và tập thể có thành tích.</w:t>
            </w:r>
          </w:p>
          <w:p w:rsidR="00400EC5" w:rsidRPr="00400EC5" w:rsidRDefault="00400EC5" w:rsidP="00400EC5">
            <w:pPr>
              <w:pStyle w:val="ListParagraph"/>
              <w:numPr>
                <w:ilvl w:val="0"/>
                <w:numId w:val="4"/>
              </w:numPr>
              <w:spacing w:line="288" w:lineRule="auto"/>
              <w:ind w:left="142" w:right="38" w:hanging="142"/>
              <w:jc w:val="both"/>
              <w:rPr>
                <w:rFonts w:ascii="Times New Roman" w:eastAsia="Times New Roman" w:hAnsi="Times New Roman" w:cs="Times New Roman"/>
                <w:color w:val="0D0D0D" w:themeColor="text1" w:themeTint="F2"/>
                <w:sz w:val="26"/>
                <w:szCs w:val="26"/>
                <w:lang w:val="nl-NL"/>
              </w:rPr>
            </w:pPr>
            <w:r w:rsidRPr="00400EC5">
              <w:rPr>
                <w:rFonts w:ascii="Times New Roman" w:eastAsia="Times New Roman" w:hAnsi="Times New Roman" w:cs="Times New Roman"/>
                <w:color w:val="0D0D0D" w:themeColor="text1" w:themeTint="F2"/>
                <w:sz w:val="26"/>
                <w:szCs w:val="26"/>
                <w:lang w:val="nl-NL"/>
              </w:rPr>
              <w:t>Nhắc nhở: GV nhắc nhở những tồn tại hạn chế của lớp trong tuần.</w:t>
            </w:r>
          </w:p>
        </w:tc>
        <w:tc>
          <w:tcPr>
            <w:tcW w:w="2520" w:type="dxa"/>
          </w:tcPr>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vi-VN"/>
              </w:rPr>
            </w:pPr>
            <w:r w:rsidRPr="00400EC5">
              <w:rPr>
                <w:rFonts w:ascii="Times New Roman" w:eastAsia="Times New Roman" w:hAnsi="Times New Roman" w:cs="Times New Roman"/>
                <w:color w:val="0D0D0D" w:themeColor="text1" w:themeTint="F2"/>
                <w:sz w:val="26"/>
                <w:szCs w:val="26"/>
                <w:lang w:val="vi-VN"/>
              </w:rPr>
              <w:lastRenderedPageBreak/>
              <w:t xml:space="preserve">HS tổng kết công tác tuần qua. </w:t>
            </w:r>
          </w:p>
        </w:tc>
        <w:tc>
          <w:tcPr>
            <w:tcW w:w="2075" w:type="dxa"/>
          </w:tcPr>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nl-NL"/>
              </w:rPr>
            </w:pPr>
          </w:p>
        </w:tc>
      </w:tr>
      <w:tr w:rsidR="00400EC5" w:rsidRPr="00400EC5" w:rsidTr="00400EC5">
        <w:trPr>
          <w:gridAfter w:val="1"/>
          <w:wAfter w:w="16" w:type="dxa"/>
        </w:trPr>
        <w:tc>
          <w:tcPr>
            <w:tcW w:w="5035" w:type="dxa"/>
            <w:shd w:val="clear" w:color="auto" w:fill="auto"/>
          </w:tcPr>
          <w:p w:rsidR="00400EC5" w:rsidRPr="00400EC5" w:rsidRDefault="00400EC5" w:rsidP="00400EC5">
            <w:pPr>
              <w:pStyle w:val="ListParagraph"/>
              <w:spacing w:line="288" w:lineRule="auto"/>
              <w:ind w:left="0" w:right="38"/>
              <w:rPr>
                <w:rFonts w:ascii="Times New Roman" w:hAnsi="Times New Roman" w:cs="Times New Roman"/>
                <w:b/>
                <w:color w:val="0D0D0D" w:themeColor="text1" w:themeTint="F2"/>
                <w:sz w:val="26"/>
                <w:szCs w:val="26"/>
                <w:lang w:val="vi-VN"/>
              </w:rPr>
            </w:pPr>
            <w:r w:rsidRPr="00400EC5">
              <w:rPr>
                <w:rFonts w:ascii="Times New Roman" w:hAnsi="Times New Roman" w:cs="Times New Roman"/>
                <w:b/>
                <w:color w:val="0D0D0D" w:themeColor="text1" w:themeTint="F2"/>
                <w:sz w:val="26"/>
                <w:szCs w:val="26"/>
                <w:lang w:val="vi-VN"/>
              </w:rPr>
              <w:lastRenderedPageBreak/>
              <w:t>Hoạt động 2: Phương hướng tuần tiếp theo:</w:t>
            </w:r>
          </w:p>
          <w:p w:rsidR="00400EC5" w:rsidRPr="00400EC5" w:rsidRDefault="00400EC5" w:rsidP="00400EC5">
            <w:pPr>
              <w:pStyle w:val="ListParagraph"/>
              <w:numPr>
                <w:ilvl w:val="0"/>
                <w:numId w:val="4"/>
              </w:numPr>
              <w:spacing w:line="288" w:lineRule="auto"/>
              <w:ind w:left="142" w:right="38" w:hanging="142"/>
              <w:jc w:val="both"/>
              <w:rPr>
                <w:rFonts w:ascii="Times New Roman" w:eastAsia="Times New Roman" w:hAnsi="Times New Roman" w:cs="Times New Roman"/>
                <w:color w:val="0D0D0D" w:themeColor="text1" w:themeTint="F2"/>
                <w:sz w:val="26"/>
                <w:szCs w:val="26"/>
                <w:lang w:val="nl-NL"/>
              </w:rPr>
            </w:pPr>
            <w:r w:rsidRPr="00400EC5">
              <w:rPr>
                <w:rFonts w:ascii="Times New Roman" w:eastAsia="Times New Roman" w:hAnsi="Times New Roman" w:cs="Times New Roman"/>
                <w:color w:val="0D0D0D" w:themeColor="text1" w:themeTint="F2"/>
                <w:sz w:val="26"/>
                <w:szCs w:val="26"/>
                <w:lang w:val="nl-NL"/>
              </w:rPr>
              <w:t>Tiếp tục ổn định, duy trì nền nếp quy định.</w:t>
            </w:r>
          </w:p>
          <w:p w:rsidR="00400EC5" w:rsidRPr="00400EC5" w:rsidRDefault="00400EC5" w:rsidP="00400EC5">
            <w:pPr>
              <w:pStyle w:val="ListParagraph"/>
              <w:numPr>
                <w:ilvl w:val="0"/>
                <w:numId w:val="4"/>
              </w:numPr>
              <w:spacing w:line="288" w:lineRule="auto"/>
              <w:ind w:left="142" w:right="38" w:hanging="142"/>
              <w:jc w:val="both"/>
              <w:rPr>
                <w:rFonts w:ascii="Times New Roman" w:eastAsia="Times New Roman" w:hAnsi="Times New Roman" w:cs="Times New Roman"/>
                <w:color w:val="0D0D0D" w:themeColor="text1" w:themeTint="F2"/>
                <w:sz w:val="26"/>
                <w:szCs w:val="26"/>
                <w:lang w:val="nl-NL"/>
              </w:rPr>
            </w:pPr>
            <w:r w:rsidRPr="00400EC5">
              <w:rPr>
                <w:rFonts w:ascii="Times New Roman" w:eastAsia="Times New Roman" w:hAnsi="Times New Roman" w:cs="Times New Roman"/>
                <w:color w:val="0D0D0D" w:themeColor="text1" w:themeTint="F2"/>
                <w:sz w:val="26"/>
                <w:szCs w:val="26"/>
                <w:lang w:val="nl-NL"/>
              </w:rPr>
              <w:t>Tiếp tục thực hiện tốt các nội quy của nhà trường đề ra.</w:t>
            </w:r>
          </w:p>
          <w:p w:rsidR="00400EC5" w:rsidRPr="00400EC5" w:rsidRDefault="00400EC5" w:rsidP="00400EC5">
            <w:pPr>
              <w:pStyle w:val="ListParagraph"/>
              <w:numPr>
                <w:ilvl w:val="0"/>
                <w:numId w:val="4"/>
              </w:numPr>
              <w:spacing w:line="288" w:lineRule="auto"/>
              <w:ind w:left="142" w:right="38" w:hanging="142"/>
              <w:jc w:val="both"/>
              <w:rPr>
                <w:rFonts w:ascii="Times New Roman" w:eastAsia="Times New Roman" w:hAnsi="Times New Roman" w:cs="Times New Roman"/>
                <w:color w:val="0D0D0D" w:themeColor="text1" w:themeTint="F2"/>
                <w:sz w:val="26"/>
                <w:szCs w:val="26"/>
                <w:lang w:val="nl-NL"/>
              </w:rPr>
            </w:pPr>
            <w:r w:rsidRPr="00400EC5">
              <w:rPr>
                <w:rFonts w:ascii="Times New Roman" w:eastAsia="Times New Roman" w:hAnsi="Times New Roman" w:cs="Times New Roman"/>
                <w:color w:val="0D0D0D" w:themeColor="text1" w:themeTint="F2"/>
                <w:sz w:val="26"/>
                <w:szCs w:val="26"/>
                <w:lang w:val="nl-NL"/>
              </w:rPr>
              <w:t xml:space="preserve">Tích cực học tập để nâng cao chất lượng. </w:t>
            </w:r>
          </w:p>
          <w:p w:rsidR="00400EC5" w:rsidRPr="00400EC5" w:rsidRDefault="00400EC5" w:rsidP="00400EC5">
            <w:pPr>
              <w:pStyle w:val="ListParagraph"/>
              <w:numPr>
                <w:ilvl w:val="0"/>
                <w:numId w:val="4"/>
              </w:numPr>
              <w:spacing w:line="288" w:lineRule="auto"/>
              <w:ind w:left="142" w:right="38" w:hanging="142"/>
              <w:jc w:val="both"/>
              <w:rPr>
                <w:rFonts w:ascii="Times New Roman" w:eastAsia="Times New Roman" w:hAnsi="Times New Roman" w:cs="Times New Roman"/>
                <w:color w:val="0D0D0D" w:themeColor="text1" w:themeTint="F2"/>
                <w:sz w:val="26"/>
                <w:szCs w:val="26"/>
                <w:lang w:val="nl-NL"/>
              </w:rPr>
            </w:pPr>
            <w:r w:rsidRPr="00400EC5">
              <w:rPr>
                <w:rFonts w:ascii="Times New Roman" w:eastAsia="Times New Roman" w:hAnsi="Times New Roman" w:cs="Times New Roman"/>
                <w:color w:val="0D0D0D" w:themeColor="text1" w:themeTint="F2"/>
                <w:sz w:val="26"/>
                <w:szCs w:val="26"/>
                <w:lang w:val="nl-NL"/>
              </w:rPr>
              <w:t>Tiếp tục duy trì các hoạt động: thể dục, vệ sinh trường, lớp xanh, sạch, đẹp và cả ý thức nói lời hay, làm việc tốt ....</w:t>
            </w:r>
          </w:p>
          <w:p w:rsidR="00400EC5" w:rsidRPr="00400EC5" w:rsidRDefault="00400EC5" w:rsidP="00400EC5">
            <w:pPr>
              <w:pStyle w:val="ListParagraph"/>
              <w:numPr>
                <w:ilvl w:val="0"/>
                <w:numId w:val="4"/>
              </w:numPr>
              <w:spacing w:line="288" w:lineRule="auto"/>
              <w:ind w:left="142" w:right="38" w:hanging="142"/>
              <w:jc w:val="both"/>
              <w:rPr>
                <w:rFonts w:ascii="Times New Roman" w:eastAsia="Times New Roman" w:hAnsi="Times New Roman" w:cs="Times New Roman"/>
                <w:color w:val="0D0D0D" w:themeColor="text1" w:themeTint="F2"/>
                <w:sz w:val="26"/>
                <w:szCs w:val="26"/>
                <w:lang w:val="nl-NL"/>
              </w:rPr>
            </w:pPr>
            <w:r w:rsidRPr="00400EC5">
              <w:rPr>
                <w:rFonts w:ascii="Times New Roman" w:eastAsia="Times New Roman" w:hAnsi="Times New Roman" w:cs="Times New Roman"/>
                <w:color w:val="0D0D0D" w:themeColor="text1" w:themeTint="F2"/>
                <w:sz w:val="26"/>
                <w:szCs w:val="26"/>
                <w:lang w:val="nl-NL"/>
              </w:rPr>
              <w:t>Thực hiện các hoạt động khác theo phân công</w:t>
            </w:r>
            <w:r w:rsidRPr="00400EC5">
              <w:rPr>
                <w:rFonts w:ascii="Times New Roman" w:eastAsia="Times New Roman" w:hAnsi="Times New Roman" w:cs="Times New Roman"/>
                <w:color w:val="0D0D0D" w:themeColor="text1" w:themeTint="F2"/>
                <w:sz w:val="26"/>
                <w:szCs w:val="26"/>
                <w:lang w:val="vi-VN"/>
              </w:rPr>
              <w:t>.</w:t>
            </w:r>
          </w:p>
        </w:tc>
        <w:tc>
          <w:tcPr>
            <w:tcW w:w="2520" w:type="dxa"/>
          </w:tcPr>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vi-VN"/>
              </w:rPr>
            </w:pPr>
            <w:r w:rsidRPr="00400EC5">
              <w:rPr>
                <w:rFonts w:ascii="Times New Roman" w:hAnsi="Times New Roman" w:cs="Times New Roman"/>
                <w:color w:val="0D0D0D" w:themeColor="text1" w:themeTint="F2"/>
                <w:sz w:val="26"/>
                <w:szCs w:val="26"/>
                <w:lang w:val="vi-VN"/>
              </w:rPr>
              <w:t>Học sinh</w:t>
            </w:r>
            <w:r w:rsidRPr="00400EC5">
              <w:rPr>
                <w:rFonts w:ascii="Times New Roman" w:eastAsia="Times New Roman" w:hAnsi="Times New Roman" w:cs="Times New Roman"/>
                <w:color w:val="0D0D0D" w:themeColor="text1" w:themeTint="F2"/>
                <w:sz w:val="26"/>
                <w:szCs w:val="26"/>
                <w:lang w:val="vi-VN"/>
              </w:rPr>
              <w:t xml:space="preserve"> nêu phương hướng tuần tới. </w:t>
            </w:r>
          </w:p>
          <w:p w:rsidR="00400EC5" w:rsidRPr="00400EC5" w:rsidRDefault="00400EC5" w:rsidP="00400EC5">
            <w:pPr>
              <w:spacing w:line="288" w:lineRule="auto"/>
              <w:ind w:right="38"/>
              <w:jc w:val="both"/>
              <w:rPr>
                <w:rFonts w:ascii="Times New Roman" w:eastAsia="Times New Roman" w:hAnsi="Times New Roman" w:cs="Times New Roman"/>
                <w:bCs/>
                <w:color w:val="0D0D0D" w:themeColor="text1" w:themeTint="F2"/>
                <w:sz w:val="26"/>
                <w:szCs w:val="26"/>
                <w:lang w:val="vi-VN"/>
              </w:rPr>
            </w:pPr>
          </w:p>
        </w:tc>
        <w:tc>
          <w:tcPr>
            <w:tcW w:w="2075" w:type="dxa"/>
          </w:tcPr>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nl-NL"/>
              </w:rPr>
            </w:pPr>
          </w:p>
        </w:tc>
      </w:tr>
      <w:tr w:rsidR="00400EC5" w:rsidRPr="00400EC5" w:rsidTr="00400EC5">
        <w:trPr>
          <w:gridAfter w:val="1"/>
          <w:wAfter w:w="16" w:type="dxa"/>
        </w:trPr>
        <w:tc>
          <w:tcPr>
            <w:tcW w:w="5035" w:type="dxa"/>
          </w:tcPr>
          <w:p w:rsidR="00400EC5" w:rsidRPr="00400EC5" w:rsidRDefault="00400EC5" w:rsidP="00400EC5">
            <w:pPr>
              <w:pStyle w:val="ListParagraph"/>
              <w:spacing w:line="288" w:lineRule="auto"/>
              <w:ind w:left="0" w:right="38"/>
              <w:rPr>
                <w:rFonts w:ascii="Times New Roman" w:hAnsi="Times New Roman" w:cs="Times New Roman"/>
                <w:b/>
                <w:color w:val="0D0D0D" w:themeColor="text1" w:themeTint="F2"/>
                <w:sz w:val="26"/>
                <w:szCs w:val="26"/>
                <w:lang w:val="vi-VN"/>
              </w:rPr>
            </w:pPr>
            <w:r w:rsidRPr="00400EC5">
              <w:rPr>
                <w:rFonts w:ascii="Times New Roman" w:hAnsi="Times New Roman" w:cs="Times New Roman"/>
                <w:b/>
                <w:color w:val="0D0D0D" w:themeColor="text1" w:themeTint="F2"/>
                <w:sz w:val="26"/>
                <w:szCs w:val="26"/>
                <w:lang w:val="vi-VN"/>
              </w:rPr>
              <w:t>Hoạt động 3: Tham gia vui Tết Trung thu ở lớp.</w:t>
            </w:r>
          </w:p>
          <w:p w:rsidR="00400EC5" w:rsidRPr="00400EC5" w:rsidRDefault="000734C0" w:rsidP="000734C0">
            <w:pPr>
              <w:spacing w:line="288" w:lineRule="auto"/>
              <w:ind w:right="40"/>
              <w:jc w:val="both"/>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rPr>
              <w:t>-</w:t>
            </w:r>
            <w:r w:rsidR="00400EC5" w:rsidRPr="00400EC5">
              <w:rPr>
                <w:rFonts w:ascii="Times New Roman" w:hAnsi="Times New Roman" w:cs="Times New Roman"/>
                <w:color w:val="0D0D0D" w:themeColor="text1" w:themeTint="F2"/>
                <w:sz w:val="26"/>
                <w:szCs w:val="26"/>
                <w:lang w:val="vi-VN"/>
              </w:rPr>
              <w:t xml:space="preserve"> GV tổ chức chương trình vui Trung thu cho HS cả lớp. </w:t>
            </w:r>
          </w:p>
          <w:p w:rsidR="00400EC5" w:rsidRPr="00400EC5" w:rsidRDefault="000734C0" w:rsidP="00400EC5">
            <w:pPr>
              <w:spacing w:line="288" w:lineRule="auto"/>
              <w:ind w:right="40"/>
              <w:jc w:val="both"/>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rPr>
              <w:t>-</w:t>
            </w:r>
            <w:r w:rsidR="00400EC5" w:rsidRPr="00400EC5">
              <w:rPr>
                <w:rFonts w:ascii="Times New Roman" w:hAnsi="Times New Roman" w:cs="Times New Roman"/>
                <w:color w:val="0D0D0D" w:themeColor="text1" w:themeTint="F2"/>
                <w:sz w:val="26"/>
                <w:szCs w:val="26"/>
                <w:lang w:val="vi-VN"/>
              </w:rPr>
              <w:t xml:space="preserve"> HS chia sẻ cảm xúc sau khi trang trí mâm cỗ Trung thu.</w:t>
            </w:r>
          </w:p>
          <w:p w:rsidR="00400EC5" w:rsidRPr="00400EC5" w:rsidRDefault="000734C0" w:rsidP="00400EC5">
            <w:pPr>
              <w:spacing w:line="288" w:lineRule="auto"/>
              <w:ind w:right="40"/>
              <w:jc w:val="both"/>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rPr>
              <w:t>-</w:t>
            </w:r>
            <w:r w:rsidR="00400EC5" w:rsidRPr="00400EC5">
              <w:rPr>
                <w:rFonts w:ascii="Times New Roman" w:hAnsi="Times New Roman" w:cs="Times New Roman"/>
                <w:color w:val="0D0D0D" w:themeColor="text1" w:themeTint="F2"/>
                <w:sz w:val="26"/>
                <w:szCs w:val="26"/>
                <w:lang w:val="vi-VN"/>
              </w:rPr>
              <w:t xml:space="preserve"> HS phá cỗ Trung thu.</w:t>
            </w:r>
          </w:p>
          <w:p w:rsidR="00400EC5" w:rsidRPr="00400EC5" w:rsidRDefault="000734C0" w:rsidP="00400EC5">
            <w:pPr>
              <w:tabs>
                <w:tab w:val="center" w:pos="5354"/>
              </w:tabs>
              <w:spacing w:line="288" w:lineRule="auto"/>
              <w:ind w:right="38"/>
              <w:jc w:val="both"/>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rPr>
              <w:t>-</w:t>
            </w:r>
            <w:r w:rsidR="00400EC5" w:rsidRPr="00400EC5">
              <w:rPr>
                <w:rFonts w:ascii="Times New Roman" w:hAnsi="Times New Roman" w:cs="Times New Roman"/>
                <w:color w:val="0D0D0D" w:themeColor="text1" w:themeTint="F2"/>
                <w:sz w:val="26"/>
                <w:szCs w:val="26"/>
                <w:lang w:val="vi-VN"/>
              </w:rPr>
              <w:t xml:space="preserve"> GV tổng kết hoạt động.</w:t>
            </w:r>
          </w:p>
        </w:tc>
        <w:tc>
          <w:tcPr>
            <w:tcW w:w="2520" w:type="dxa"/>
          </w:tcPr>
          <w:p w:rsidR="00400EC5" w:rsidRPr="00400EC5" w:rsidRDefault="00400EC5" w:rsidP="00400EC5">
            <w:pPr>
              <w:spacing w:line="288" w:lineRule="auto"/>
              <w:ind w:right="40"/>
              <w:jc w:val="both"/>
              <w:rPr>
                <w:rFonts w:ascii="Times New Roman" w:eastAsia="Times New Roman" w:hAnsi="Times New Roman" w:cs="Times New Roman"/>
                <w:color w:val="0D0D0D" w:themeColor="text1" w:themeTint="F2"/>
                <w:sz w:val="26"/>
                <w:szCs w:val="26"/>
                <w:lang w:val="vi-VN"/>
              </w:rPr>
            </w:pPr>
            <w:r w:rsidRPr="00400EC5">
              <w:rPr>
                <w:rFonts w:ascii="Times New Roman" w:hAnsi="Times New Roman" w:cs="Times New Roman"/>
                <w:color w:val="0D0D0D" w:themeColor="text1" w:themeTint="F2"/>
                <w:sz w:val="26"/>
                <w:szCs w:val="26"/>
                <w:lang w:val="vi-VN"/>
              </w:rPr>
              <w:t>Học sinh bày được mâm cỗ, tham gia và chia sẻ niềm vui khi tham gia phá cỗ Trung thu.</w:t>
            </w:r>
          </w:p>
          <w:p w:rsidR="00400EC5" w:rsidRPr="00400EC5" w:rsidRDefault="00400EC5" w:rsidP="00400EC5">
            <w:pPr>
              <w:spacing w:line="288" w:lineRule="auto"/>
              <w:ind w:right="38"/>
              <w:jc w:val="both"/>
              <w:rPr>
                <w:rFonts w:ascii="Times New Roman" w:hAnsi="Times New Roman" w:cs="Times New Roman"/>
                <w:color w:val="0D0D0D" w:themeColor="text1" w:themeTint="F2"/>
                <w:sz w:val="26"/>
                <w:szCs w:val="26"/>
                <w:lang w:val="vi-VN"/>
              </w:rPr>
            </w:pPr>
          </w:p>
        </w:tc>
        <w:tc>
          <w:tcPr>
            <w:tcW w:w="2075" w:type="dxa"/>
          </w:tcPr>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nl-NL"/>
              </w:rPr>
            </w:pPr>
          </w:p>
        </w:tc>
      </w:tr>
      <w:tr w:rsidR="00400EC5" w:rsidRPr="00400EC5" w:rsidTr="00400EC5">
        <w:trPr>
          <w:gridAfter w:val="1"/>
          <w:wAfter w:w="16" w:type="dxa"/>
        </w:trPr>
        <w:tc>
          <w:tcPr>
            <w:tcW w:w="5035" w:type="dxa"/>
          </w:tcPr>
          <w:p w:rsidR="000734C0" w:rsidRPr="000734C0" w:rsidRDefault="000734C0" w:rsidP="00400EC5">
            <w:pPr>
              <w:spacing w:line="288" w:lineRule="auto"/>
              <w:ind w:right="40"/>
              <w:jc w:val="both"/>
              <w:rPr>
                <w:rFonts w:ascii="Times New Roman" w:eastAsia="Times New Roman" w:hAnsi="Times New Roman" w:cs="Times New Roman"/>
                <w:b/>
                <w:color w:val="0D0D0D" w:themeColor="text1" w:themeTint="F2"/>
                <w:sz w:val="26"/>
                <w:szCs w:val="26"/>
              </w:rPr>
            </w:pPr>
            <w:proofErr w:type="spellStart"/>
            <w:r w:rsidRPr="000734C0">
              <w:rPr>
                <w:rFonts w:ascii="Times New Roman" w:eastAsia="Times New Roman" w:hAnsi="Times New Roman" w:cs="Times New Roman"/>
                <w:b/>
                <w:color w:val="0D0D0D" w:themeColor="text1" w:themeTint="F2"/>
                <w:sz w:val="26"/>
                <w:szCs w:val="26"/>
              </w:rPr>
              <w:t>Hoạt</w:t>
            </w:r>
            <w:proofErr w:type="spellEnd"/>
            <w:r w:rsidRPr="000734C0">
              <w:rPr>
                <w:rFonts w:ascii="Times New Roman" w:eastAsia="Times New Roman" w:hAnsi="Times New Roman" w:cs="Times New Roman"/>
                <w:b/>
                <w:color w:val="0D0D0D" w:themeColor="text1" w:themeTint="F2"/>
                <w:sz w:val="26"/>
                <w:szCs w:val="26"/>
              </w:rPr>
              <w:t xml:space="preserve"> </w:t>
            </w:r>
            <w:proofErr w:type="spellStart"/>
            <w:r w:rsidRPr="000734C0">
              <w:rPr>
                <w:rFonts w:ascii="Times New Roman" w:eastAsia="Times New Roman" w:hAnsi="Times New Roman" w:cs="Times New Roman"/>
                <w:b/>
                <w:color w:val="0D0D0D" w:themeColor="text1" w:themeTint="F2"/>
                <w:sz w:val="26"/>
                <w:szCs w:val="26"/>
              </w:rPr>
              <w:t>động</w:t>
            </w:r>
            <w:proofErr w:type="spellEnd"/>
            <w:r w:rsidRPr="000734C0">
              <w:rPr>
                <w:rFonts w:ascii="Times New Roman" w:eastAsia="Times New Roman" w:hAnsi="Times New Roman" w:cs="Times New Roman"/>
                <w:b/>
                <w:color w:val="0D0D0D" w:themeColor="text1" w:themeTint="F2"/>
                <w:sz w:val="26"/>
                <w:szCs w:val="26"/>
              </w:rPr>
              <w:t xml:space="preserve"> </w:t>
            </w:r>
            <w:proofErr w:type="spellStart"/>
            <w:r w:rsidRPr="000734C0">
              <w:rPr>
                <w:rFonts w:ascii="Times New Roman" w:eastAsia="Times New Roman" w:hAnsi="Times New Roman" w:cs="Times New Roman"/>
                <w:b/>
                <w:color w:val="0D0D0D" w:themeColor="text1" w:themeTint="F2"/>
                <w:sz w:val="26"/>
                <w:szCs w:val="26"/>
              </w:rPr>
              <w:t>kết</w:t>
            </w:r>
            <w:proofErr w:type="spellEnd"/>
            <w:r w:rsidRPr="000734C0">
              <w:rPr>
                <w:rFonts w:ascii="Times New Roman" w:eastAsia="Times New Roman" w:hAnsi="Times New Roman" w:cs="Times New Roman"/>
                <w:b/>
                <w:color w:val="0D0D0D" w:themeColor="text1" w:themeTint="F2"/>
                <w:sz w:val="26"/>
                <w:szCs w:val="26"/>
              </w:rPr>
              <w:t xml:space="preserve"> </w:t>
            </w:r>
            <w:proofErr w:type="spellStart"/>
            <w:r w:rsidRPr="000734C0">
              <w:rPr>
                <w:rFonts w:ascii="Times New Roman" w:eastAsia="Times New Roman" w:hAnsi="Times New Roman" w:cs="Times New Roman"/>
                <w:b/>
                <w:color w:val="0D0D0D" w:themeColor="text1" w:themeTint="F2"/>
                <w:sz w:val="26"/>
                <w:szCs w:val="26"/>
              </w:rPr>
              <w:t>nối</w:t>
            </w:r>
            <w:proofErr w:type="spellEnd"/>
          </w:p>
          <w:p w:rsidR="00400EC5" w:rsidRPr="00400EC5" w:rsidRDefault="00400EC5" w:rsidP="00400EC5">
            <w:pPr>
              <w:spacing w:line="288" w:lineRule="auto"/>
              <w:ind w:right="40"/>
              <w:jc w:val="both"/>
              <w:rPr>
                <w:rFonts w:ascii="Times New Roman" w:hAnsi="Times New Roman" w:cs="Times New Roman"/>
                <w:color w:val="0D0D0D" w:themeColor="text1" w:themeTint="F2"/>
                <w:sz w:val="26"/>
                <w:szCs w:val="26"/>
                <w:lang w:val="vi-VN"/>
              </w:rPr>
            </w:pPr>
            <w:r w:rsidRPr="00400EC5">
              <w:rPr>
                <w:rFonts w:ascii="Times New Roman" w:eastAsia="Times New Roman" w:hAnsi="Times New Roman" w:cs="Times New Roman"/>
                <w:color w:val="0D0D0D" w:themeColor="text1" w:themeTint="F2"/>
                <w:sz w:val="26"/>
                <w:szCs w:val="26"/>
                <w:lang w:val="vi-VN"/>
              </w:rPr>
              <w:t>- HS khái quát ý nghĩa, cảm xúc của các em khi tham gia Tết Trung Thu</w:t>
            </w:r>
            <w:r w:rsidRPr="00400EC5">
              <w:rPr>
                <w:rFonts w:ascii="Times New Roman" w:hAnsi="Times New Roman" w:cs="Times New Roman"/>
                <w:color w:val="0D0D0D" w:themeColor="text1" w:themeTint="F2"/>
                <w:sz w:val="26"/>
                <w:szCs w:val="26"/>
                <w:lang w:val="vi-VN"/>
              </w:rPr>
              <w:t>.</w:t>
            </w:r>
          </w:p>
          <w:p w:rsidR="00400EC5" w:rsidRPr="00400EC5" w:rsidRDefault="00400EC5" w:rsidP="00400EC5">
            <w:pPr>
              <w:pStyle w:val="ListParagraph"/>
              <w:numPr>
                <w:ilvl w:val="0"/>
                <w:numId w:val="4"/>
              </w:numPr>
              <w:spacing w:line="288" w:lineRule="auto"/>
              <w:ind w:left="142" w:right="40" w:hanging="142"/>
              <w:jc w:val="both"/>
              <w:rPr>
                <w:rFonts w:ascii="Times New Roman" w:eastAsia="Times New Roman" w:hAnsi="Times New Roman" w:cs="Times New Roman"/>
                <w:color w:val="0D0D0D" w:themeColor="text1" w:themeTint="F2"/>
                <w:sz w:val="26"/>
                <w:szCs w:val="26"/>
                <w:lang w:val="nl-NL"/>
              </w:rPr>
            </w:pPr>
            <w:r w:rsidRPr="00400EC5">
              <w:rPr>
                <w:rFonts w:ascii="Times New Roman" w:eastAsia="Times New Roman" w:hAnsi="Times New Roman" w:cs="Times New Roman"/>
                <w:color w:val="0D0D0D" w:themeColor="text1" w:themeTint="F2"/>
                <w:sz w:val="26"/>
                <w:szCs w:val="26"/>
                <w:lang w:val="nl-NL"/>
              </w:rPr>
              <w:t>GV đánh giá, nhận xét tiết học.</w:t>
            </w:r>
          </w:p>
          <w:p w:rsidR="00400EC5" w:rsidRPr="00400EC5" w:rsidRDefault="00400EC5" w:rsidP="00400EC5">
            <w:pPr>
              <w:pStyle w:val="ListParagraph"/>
              <w:spacing w:line="288" w:lineRule="auto"/>
              <w:ind w:left="0" w:right="38"/>
              <w:rPr>
                <w:rFonts w:ascii="Times New Roman" w:hAnsi="Times New Roman" w:cs="Times New Roman"/>
                <w:b/>
                <w:color w:val="0D0D0D" w:themeColor="text1" w:themeTint="F2"/>
                <w:sz w:val="26"/>
                <w:szCs w:val="26"/>
                <w:lang w:val="vi-VN"/>
              </w:rPr>
            </w:pPr>
            <w:r w:rsidRPr="00400EC5">
              <w:rPr>
                <w:rFonts w:ascii="Times New Roman" w:eastAsia="Times New Roman" w:hAnsi="Times New Roman" w:cs="Times New Roman"/>
                <w:color w:val="0D0D0D" w:themeColor="text1" w:themeTint="F2"/>
                <w:sz w:val="26"/>
                <w:szCs w:val="26"/>
                <w:lang w:val="vi-VN"/>
              </w:rPr>
              <w:t xml:space="preserve">- </w:t>
            </w:r>
            <w:r w:rsidRPr="00400EC5">
              <w:rPr>
                <w:rFonts w:ascii="Times New Roman" w:eastAsia="Times New Roman" w:hAnsi="Times New Roman" w:cs="Times New Roman"/>
                <w:color w:val="0D0D0D" w:themeColor="text1" w:themeTint="F2"/>
                <w:sz w:val="26"/>
                <w:szCs w:val="26"/>
                <w:lang w:val="nl-NL"/>
              </w:rPr>
              <w:t>Dặn dò tiết sau.</w:t>
            </w:r>
          </w:p>
        </w:tc>
        <w:tc>
          <w:tcPr>
            <w:tcW w:w="2520" w:type="dxa"/>
          </w:tcPr>
          <w:p w:rsidR="00400EC5" w:rsidRPr="00400EC5" w:rsidRDefault="00400EC5" w:rsidP="00400EC5">
            <w:pPr>
              <w:spacing w:line="288" w:lineRule="auto"/>
              <w:ind w:right="40"/>
              <w:jc w:val="both"/>
              <w:rPr>
                <w:rFonts w:ascii="Times New Roman" w:hAnsi="Times New Roman" w:cs="Times New Roman"/>
                <w:color w:val="0D0D0D" w:themeColor="text1" w:themeTint="F2"/>
                <w:sz w:val="26"/>
                <w:szCs w:val="26"/>
                <w:lang w:val="vi-VN"/>
              </w:rPr>
            </w:pPr>
          </w:p>
        </w:tc>
        <w:tc>
          <w:tcPr>
            <w:tcW w:w="2075" w:type="dxa"/>
          </w:tcPr>
          <w:p w:rsidR="00400EC5" w:rsidRPr="00400EC5" w:rsidRDefault="00400EC5" w:rsidP="00400EC5">
            <w:pPr>
              <w:spacing w:line="288" w:lineRule="auto"/>
              <w:ind w:right="38"/>
              <w:jc w:val="both"/>
              <w:rPr>
                <w:rFonts w:ascii="Times New Roman" w:eastAsia="Times New Roman" w:hAnsi="Times New Roman" w:cs="Times New Roman"/>
                <w:color w:val="0D0D0D" w:themeColor="text1" w:themeTint="F2"/>
                <w:sz w:val="26"/>
                <w:szCs w:val="26"/>
                <w:lang w:val="nl-NL"/>
              </w:rPr>
            </w:pPr>
          </w:p>
        </w:tc>
      </w:tr>
    </w:tbl>
    <w:p w:rsidR="00400EC5" w:rsidRPr="00400EC5" w:rsidRDefault="00400EC5" w:rsidP="00400EC5">
      <w:pPr>
        <w:spacing w:after="0"/>
        <w:rPr>
          <w:rFonts w:ascii="Times New Roman" w:hAnsi="Times New Roman" w:cs="Times New Roman"/>
          <w:b/>
          <w:color w:val="0D0D0D" w:themeColor="text1" w:themeTint="F2"/>
          <w:sz w:val="26"/>
          <w:szCs w:val="26"/>
        </w:rPr>
      </w:pPr>
    </w:p>
    <w:p w:rsidR="00400EC5" w:rsidRPr="00400EC5" w:rsidRDefault="00400EC5" w:rsidP="00400EC5">
      <w:pPr>
        <w:spacing w:after="0" w:line="288" w:lineRule="auto"/>
        <w:ind w:right="38" w:firstLine="360"/>
        <w:jc w:val="both"/>
        <w:rPr>
          <w:rFonts w:ascii="Times New Roman" w:hAnsi="Times New Roman" w:cs="Times New Roman"/>
          <w:b/>
          <w:color w:val="0D0D0D" w:themeColor="text1" w:themeTint="F2"/>
          <w:sz w:val="26"/>
          <w:szCs w:val="26"/>
          <w:lang w:val="vi-VN"/>
        </w:rPr>
      </w:pPr>
      <w:r w:rsidRPr="00400EC5">
        <w:rPr>
          <w:rFonts w:ascii="Times New Roman" w:hAnsi="Times New Roman" w:cs="Times New Roman"/>
          <w:b/>
          <w:color w:val="0D0D0D" w:themeColor="text1" w:themeTint="F2"/>
          <w:sz w:val="26"/>
          <w:szCs w:val="26"/>
          <w:lang w:val="vi-VN"/>
        </w:rPr>
        <w:t>IV. ĐIỀU CHỈNH SAU TIẾT DẠY:</w:t>
      </w:r>
    </w:p>
    <w:p w:rsidR="00400EC5" w:rsidRPr="00400EC5" w:rsidRDefault="00400EC5" w:rsidP="00400EC5">
      <w:pPr>
        <w:spacing w:after="0" w:line="288" w:lineRule="auto"/>
        <w:ind w:right="38"/>
        <w:rPr>
          <w:rFonts w:ascii="Times New Roman" w:eastAsia="Times New Roman" w:hAnsi="Times New Roman" w:cs="Times New Roman"/>
          <w:color w:val="0D0D0D" w:themeColor="text1" w:themeTint="F2"/>
          <w:sz w:val="26"/>
          <w:szCs w:val="26"/>
          <w:lang w:val="nl-NL"/>
        </w:rPr>
      </w:pPr>
      <w:r w:rsidRPr="00400EC5">
        <w:rPr>
          <w:rFonts w:ascii="Times New Roman" w:eastAsia="Times New Roman" w:hAnsi="Times New Roman" w:cs="Times New Roman"/>
          <w:color w:val="0D0D0D" w:themeColor="text1" w:themeTint="F2"/>
          <w:sz w:val="26"/>
          <w:szCs w:val="26"/>
          <w:lang w:val="nl-NL"/>
        </w:rPr>
        <w:t>.......................................................................................................................................</w:t>
      </w:r>
    </w:p>
    <w:p w:rsidR="00400EC5" w:rsidRPr="00400EC5" w:rsidRDefault="00400EC5" w:rsidP="00400EC5">
      <w:pPr>
        <w:spacing w:after="0" w:line="288" w:lineRule="auto"/>
        <w:ind w:right="38"/>
        <w:rPr>
          <w:rFonts w:ascii="Times New Roman" w:eastAsia="Times New Roman" w:hAnsi="Times New Roman" w:cs="Times New Roman"/>
          <w:color w:val="0D0D0D" w:themeColor="text1" w:themeTint="F2"/>
          <w:sz w:val="26"/>
          <w:szCs w:val="26"/>
          <w:lang w:val="nl-NL"/>
        </w:rPr>
      </w:pPr>
      <w:r w:rsidRPr="00400EC5">
        <w:rPr>
          <w:rFonts w:ascii="Times New Roman" w:eastAsia="Times New Roman" w:hAnsi="Times New Roman" w:cs="Times New Roman"/>
          <w:color w:val="0D0D0D" w:themeColor="text1" w:themeTint="F2"/>
          <w:sz w:val="26"/>
          <w:szCs w:val="26"/>
          <w:lang w:val="nl-NL"/>
        </w:rPr>
        <w:t>.......................................................................................................................................</w:t>
      </w:r>
    </w:p>
    <w:p w:rsidR="00400EC5" w:rsidRPr="00400EC5" w:rsidRDefault="00400EC5" w:rsidP="00400EC5">
      <w:pPr>
        <w:spacing w:after="0" w:line="288" w:lineRule="auto"/>
        <w:ind w:right="38"/>
        <w:rPr>
          <w:rFonts w:ascii="Times New Roman" w:hAnsi="Times New Roman" w:cs="Times New Roman"/>
          <w:color w:val="0D0D0D" w:themeColor="text1" w:themeTint="F2"/>
          <w:sz w:val="26"/>
          <w:szCs w:val="26"/>
          <w:lang w:val="vi-VN"/>
        </w:rPr>
      </w:pPr>
      <w:r w:rsidRPr="00400EC5">
        <w:rPr>
          <w:rFonts w:ascii="Times New Roman" w:eastAsia="Times New Roman" w:hAnsi="Times New Roman" w:cs="Times New Roman"/>
          <w:color w:val="0D0D0D" w:themeColor="text1" w:themeTint="F2"/>
          <w:sz w:val="26"/>
          <w:szCs w:val="26"/>
          <w:lang w:val="nl-NL"/>
        </w:rPr>
        <w:t>.......................................................................................................................................</w:t>
      </w:r>
    </w:p>
    <w:p w:rsidR="00400EC5" w:rsidRPr="00400EC5" w:rsidRDefault="00400EC5" w:rsidP="00400EC5">
      <w:pPr>
        <w:spacing w:after="0"/>
        <w:ind w:right="38"/>
        <w:jc w:val="both"/>
        <w:rPr>
          <w:rFonts w:ascii="Times New Roman" w:hAnsi="Times New Roman" w:cs="Times New Roman"/>
          <w:bCs/>
          <w:color w:val="0D0D0D" w:themeColor="text1" w:themeTint="F2"/>
          <w:sz w:val="26"/>
          <w:szCs w:val="26"/>
          <w:lang w:val="vi-VN"/>
        </w:rPr>
      </w:pPr>
    </w:p>
    <w:p w:rsidR="00400EC5" w:rsidRPr="00400EC5" w:rsidRDefault="00400EC5" w:rsidP="00400EC5">
      <w:pPr>
        <w:spacing w:after="0"/>
        <w:ind w:right="38"/>
        <w:jc w:val="both"/>
        <w:rPr>
          <w:rFonts w:ascii="Times New Roman" w:hAnsi="Times New Roman" w:cs="Times New Roman"/>
          <w:bCs/>
          <w:color w:val="0D0D0D" w:themeColor="text1" w:themeTint="F2"/>
          <w:sz w:val="26"/>
          <w:szCs w:val="26"/>
          <w:lang w:val="vi-VN"/>
        </w:rPr>
      </w:pPr>
    </w:p>
    <w:p w:rsidR="00400EC5" w:rsidRPr="00400EC5" w:rsidRDefault="00400EC5" w:rsidP="00400EC5">
      <w:pPr>
        <w:spacing w:after="0"/>
        <w:ind w:right="38"/>
        <w:jc w:val="both"/>
        <w:rPr>
          <w:rFonts w:ascii="Times New Roman" w:hAnsi="Times New Roman" w:cs="Times New Roman"/>
          <w:bCs/>
          <w:color w:val="0D0D0D" w:themeColor="text1" w:themeTint="F2"/>
          <w:sz w:val="26"/>
          <w:szCs w:val="26"/>
          <w:lang w:val="vi-VN"/>
        </w:rPr>
      </w:pPr>
    </w:p>
    <w:p w:rsidR="007D29C7" w:rsidRPr="00400EC5" w:rsidRDefault="007D29C7" w:rsidP="00400EC5">
      <w:pPr>
        <w:spacing w:after="0"/>
        <w:rPr>
          <w:rFonts w:ascii="Times New Roman" w:hAnsi="Times New Roman" w:cs="Times New Roman"/>
          <w:color w:val="0D0D0D" w:themeColor="text1" w:themeTint="F2"/>
          <w:sz w:val="26"/>
          <w:szCs w:val="26"/>
        </w:rPr>
      </w:pPr>
    </w:p>
    <w:sectPr w:rsidR="007D29C7" w:rsidRPr="00400EC5" w:rsidSect="00400EC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3B40AF6"/>
    <w:multiLevelType w:val="hybridMultilevel"/>
    <w:tmpl w:val="507C2422"/>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74B673D"/>
    <w:multiLevelType w:val="hybridMultilevel"/>
    <w:tmpl w:val="9FD2CA48"/>
    <w:lvl w:ilvl="0" w:tplc="9F18C51C">
      <w:start w:val="2"/>
      <w:numFmt w:val="bullet"/>
      <w:lvlText w:val="-"/>
      <w:lvlJc w:val="left"/>
      <w:pPr>
        <w:ind w:left="3905"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6944F68"/>
    <w:multiLevelType w:val="hybridMultilevel"/>
    <w:tmpl w:val="3DB4899E"/>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C5"/>
    <w:rsid w:val="000734C0"/>
    <w:rsid w:val="00400EC5"/>
    <w:rsid w:val="007D29C7"/>
    <w:rsid w:val="00E8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FBFE"/>
  <w15:chartTrackingRefBased/>
  <w15:docId w15:val="{AB8ED24C-C7DA-4499-A568-D6C6427A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EC5"/>
    <w:pPr>
      <w:ind w:left="720"/>
      <w:contextualSpacing/>
    </w:pPr>
  </w:style>
  <w:style w:type="table" w:styleId="TableGrid">
    <w:name w:val="Table Grid"/>
    <w:basedOn w:val="TableNormal"/>
    <w:uiPriority w:val="59"/>
    <w:rsid w:val="0040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2023-09-06T13:35:00Z</dcterms:created>
  <dcterms:modified xsi:type="dcterms:W3CDTF">2023-09-10T01:27:00Z</dcterms:modified>
</cp:coreProperties>
</file>